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084AFD" w14:textId="77777777" w:rsidR="00D02285" w:rsidRPr="003203CB" w:rsidRDefault="00D02285" w:rsidP="00D02285">
      <w:pPr>
        <w:spacing w:after="0" w:line="240" w:lineRule="auto"/>
        <w:jc w:val="center"/>
        <w:rPr>
          <w:rFonts w:eastAsia="Calibri" w:cstheme="minorHAnsi"/>
          <w:b/>
          <w:sz w:val="24"/>
          <w:szCs w:val="24"/>
          <w:lang w:val="sr-Cyrl-RS"/>
        </w:rPr>
      </w:pPr>
      <w:r w:rsidRPr="003203CB">
        <w:rPr>
          <w:rFonts w:eastAsia="Calibri" w:cstheme="minorHAnsi"/>
          <w:b/>
          <w:sz w:val="24"/>
          <w:szCs w:val="24"/>
          <w:lang w:val="sr-Cyrl-RS"/>
        </w:rPr>
        <w:t>ПРИПРЕМА ЗА ЧАС БРОЈ 147</w:t>
      </w:r>
    </w:p>
    <w:p w14:paraId="2031B5DC" w14:textId="77777777" w:rsidR="00D02285" w:rsidRPr="003203CB" w:rsidRDefault="00D02285" w:rsidP="00D02285">
      <w:pPr>
        <w:spacing w:after="0" w:line="240" w:lineRule="auto"/>
        <w:jc w:val="center"/>
        <w:rPr>
          <w:rFonts w:eastAsia="Calibri" w:cstheme="minorHAnsi"/>
          <w:sz w:val="24"/>
          <w:szCs w:val="24"/>
        </w:rPr>
      </w:pPr>
      <w:r w:rsidRPr="003203CB">
        <w:rPr>
          <w:rFonts w:eastAsia="Calibri" w:cstheme="minorHAnsi"/>
          <w:sz w:val="24"/>
          <w:szCs w:val="24"/>
        </w:rPr>
        <w:t xml:space="preserve"> </w:t>
      </w:r>
    </w:p>
    <w:tbl>
      <w:tblPr>
        <w:tblW w:w="10398"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2406"/>
        <w:gridCol w:w="7992"/>
      </w:tblGrid>
      <w:tr w:rsidR="00D02285" w:rsidRPr="003203CB" w14:paraId="7F87A7B9" w14:textId="77777777" w:rsidTr="004440D0">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2E1A8CC5" w14:textId="77777777" w:rsidR="00D02285" w:rsidRPr="003203CB" w:rsidRDefault="00D02285" w:rsidP="00912AC8">
            <w:pPr>
              <w:spacing w:after="0" w:line="240" w:lineRule="auto"/>
              <w:ind w:left="135"/>
              <w:rPr>
                <w:rFonts w:eastAsia="Times New Roman" w:cstheme="minorHAnsi"/>
                <w:b/>
                <w:bCs/>
                <w:kern w:val="24"/>
                <w:sz w:val="24"/>
                <w:szCs w:val="24"/>
                <w:lang w:val="en-GB"/>
              </w:rPr>
            </w:pPr>
            <w:r w:rsidRPr="003203CB">
              <w:rPr>
                <w:rFonts w:eastAsia="Times New Roman" w:cstheme="minorHAnsi"/>
                <w:b/>
                <w:bCs/>
                <w:kern w:val="24"/>
                <w:sz w:val="24"/>
                <w:szCs w:val="24"/>
                <w:lang w:val="en-GB"/>
              </w:rPr>
              <w:t>Наставна тема</w:t>
            </w:r>
          </w:p>
        </w:tc>
        <w:tc>
          <w:tcPr>
            <w:tcW w:w="7992"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hideMark/>
          </w:tcPr>
          <w:p w14:paraId="4B971EDB" w14:textId="77777777" w:rsidR="00D02285" w:rsidRPr="003203CB" w:rsidRDefault="00D02285" w:rsidP="00912AC8">
            <w:pPr>
              <w:spacing w:after="0" w:line="240" w:lineRule="auto"/>
              <w:jc w:val="both"/>
              <w:rPr>
                <w:rFonts w:eastAsia="Calibri" w:cstheme="minorHAnsi"/>
                <w:bCs/>
                <w:sz w:val="24"/>
                <w:szCs w:val="24"/>
                <w:lang w:val="en-GB"/>
              </w:rPr>
            </w:pPr>
            <w:r w:rsidRPr="003203CB">
              <w:rPr>
                <w:rFonts w:eastAsia="Calibri" w:cstheme="minorHAnsi"/>
                <w:bCs/>
                <w:sz w:val="24"/>
                <w:szCs w:val="24"/>
                <w:lang w:val="sr-Cyrl-RS"/>
              </w:rPr>
              <w:t>Књижевност</w:t>
            </w:r>
            <w:r w:rsidRPr="003203CB">
              <w:rPr>
                <w:rFonts w:eastAsia="Calibri" w:cstheme="minorHAnsi"/>
                <w:bCs/>
                <w:sz w:val="24"/>
                <w:szCs w:val="24"/>
                <w:lang w:val="en-GB"/>
              </w:rPr>
              <w:t xml:space="preserve"> </w:t>
            </w:r>
          </w:p>
        </w:tc>
      </w:tr>
      <w:tr w:rsidR="00D02285" w:rsidRPr="003203CB" w14:paraId="33521F05" w14:textId="77777777" w:rsidTr="004440D0">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123A6131" w14:textId="77777777" w:rsidR="00D02285" w:rsidRPr="003203CB" w:rsidRDefault="00D02285" w:rsidP="00912AC8">
            <w:pPr>
              <w:spacing w:after="0" w:line="240" w:lineRule="auto"/>
              <w:ind w:left="135"/>
              <w:rPr>
                <w:rFonts w:eastAsia="Times New Roman" w:cstheme="minorHAnsi"/>
                <w:b/>
                <w:bCs/>
                <w:kern w:val="24"/>
                <w:sz w:val="24"/>
                <w:szCs w:val="24"/>
                <w:lang w:val="en-GB"/>
              </w:rPr>
            </w:pPr>
            <w:r w:rsidRPr="003203CB">
              <w:rPr>
                <w:rFonts w:eastAsia="Times New Roman" w:cstheme="minorHAnsi"/>
                <w:b/>
                <w:bCs/>
                <w:kern w:val="24"/>
                <w:sz w:val="24"/>
                <w:szCs w:val="24"/>
                <w:lang w:val="en-GB"/>
              </w:rPr>
              <w:t>Наставна јединица</w:t>
            </w:r>
          </w:p>
        </w:tc>
        <w:tc>
          <w:tcPr>
            <w:tcW w:w="7992" w:type="dxa"/>
            <w:tcMar>
              <w:top w:w="4" w:type="dxa"/>
              <w:left w:w="31" w:type="dxa"/>
              <w:bottom w:w="0" w:type="dxa"/>
              <w:right w:w="31" w:type="dxa"/>
            </w:tcMar>
            <w:hideMark/>
          </w:tcPr>
          <w:p w14:paraId="64AF4760" w14:textId="77777777" w:rsidR="00D02285" w:rsidRPr="003203CB" w:rsidRDefault="00D02285" w:rsidP="00912AC8">
            <w:pPr>
              <w:spacing w:after="200" w:line="276" w:lineRule="auto"/>
              <w:rPr>
                <w:rFonts w:eastAsia="Times New Roman" w:cstheme="minorHAnsi"/>
                <w:sz w:val="24"/>
                <w:szCs w:val="24"/>
                <w:lang w:val="sr-Latn-RS"/>
              </w:rPr>
            </w:pPr>
            <w:r w:rsidRPr="003203CB">
              <w:rPr>
                <w:rFonts w:eastAsia="Times New Roman" w:cstheme="minorHAnsi"/>
                <w:i/>
                <w:sz w:val="24"/>
                <w:szCs w:val="24"/>
                <w:lang w:val="sr-Latn-RS"/>
              </w:rPr>
              <w:t xml:space="preserve">Hrabar dečak, </w:t>
            </w:r>
            <w:r w:rsidRPr="003203CB">
              <w:rPr>
                <w:rFonts w:eastAsia="Times New Roman" w:cstheme="minorHAnsi"/>
                <w:sz w:val="24"/>
                <w:szCs w:val="24"/>
                <w:lang w:val="sr-Latn-RS"/>
              </w:rPr>
              <w:t>Aleksa Mikić</w:t>
            </w:r>
          </w:p>
        </w:tc>
      </w:tr>
      <w:tr w:rsidR="00D02285" w:rsidRPr="003203CB" w14:paraId="5E58C93C" w14:textId="77777777" w:rsidTr="004440D0">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707CC0EE" w14:textId="77777777" w:rsidR="00D02285" w:rsidRPr="003203CB" w:rsidRDefault="00D02285" w:rsidP="00912AC8">
            <w:pPr>
              <w:spacing w:after="0" w:line="240" w:lineRule="auto"/>
              <w:ind w:left="135"/>
              <w:rPr>
                <w:rFonts w:eastAsia="Times New Roman" w:cstheme="minorHAnsi"/>
                <w:b/>
                <w:bCs/>
                <w:kern w:val="24"/>
                <w:sz w:val="24"/>
                <w:szCs w:val="24"/>
                <w:lang w:val="en-GB"/>
              </w:rPr>
            </w:pPr>
            <w:r w:rsidRPr="003203CB">
              <w:rPr>
                <w:rFonts w:eastAsia="Times New Roman" w:cstheme="minorHAnsi"/>
                <w:b/>
                <w:bCs/>
                <w:kern w:val="24"/>
                <w:sz w:val="24"/>
                <w:szCs w:val="24"/>
                <w:lang w:val="en-GB"/>
              </w:rPr>
              <w:t>Тип часа</w:t>
            </w:r>
          </w:p>
        </w:tc>
        <w:tc>
          <w:tcPr>
            <w:tcW w:w="7992"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hideMark/>
          </w:tcPr>
          <w:p w14:paraId="7D025A8D" w14:textId="77777777" w:rsidR="00D02285" w:rsidRPr="003203CB" w:rsidRDefault="00D02285" w:rsidP="00912AC8">
            <w:pPr>
              <w:spacing w:after="0" w:line="240" w:lineRule="auto"/>
              <w:jc w:val="both"/>
              <w:rPr>
                <w:rFonts w:eastAsia="Calibri" w:cstheme="minorHAnsi"/>
                <w:sz w:val="24"/>
                <w:szCs w:val="24"/>
                <w:lang w:val="sr-Cyrl-RS"/>
              </w:rPr>
            </w:pPr>
            <w:r w:rsidRPr="003203CB">
              <w:rPr>
                <w:rFonts w:eastAsia="Calibri" w:cstheme="minorHAnsi"/>
                <w:sz w:val="24"/>
                <w:szCs w:val="24"/>
                <w:lang w:val="sr-Cyrl-RS"/>
              </w:rPr>
              <w:t>О</w:t>
            </w:r>
            <w:r w:rsidRPr="003203CB">
              <w:rPr>
                <w:rFonts w:eastAsia="Calibri" w:cstheme="minorHAnsi"/>
                <w:sz w:val="24"/>
                <w:szCs w:val="24"/>
                <w:lang w:val="en-GB"/>
              </w:rPr>
              <w:t>брада градива</w:t>
            </w:r>
          </w:p>
        </w:tc>
      </w:tr>
      <w:tr w:rsidR="00D02285" w:rsidRPr="003203CB" w14:paraId="1FA9530C" w14:textId="77777777" w:rsidTr="004440D0">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0F2CDFF0" w14:textId="77777777" w:rsidR="00D02285" w:rsidRPr="003203CB" w:rsidRDefault="00D02285" w:rsidP="00912AC8">
            <w:pPr>
              <w:spacing w:after="0" w:line="240" w:lineRule="auto"/>
              <w:ind w:left="135"/>
              <w:rPr>
                <w:rFonts w:eastAsia="Times New Roman" w:cstheme="minorHAnsi"/>
                <w:b/>
                <w:bCs/>
                <w:sz w:val="24"/>
                <w:szCs w:val="24"/>
                <w:lang w:val="en-GB"/>
              </w:rPr>
            </w:pPr>
            <w:r w:rsidRPr="003203CB">
              <w:rPr>
                <w:rFonts w:eastAsia="Times New Roman" w:cstheme="minorHAnsi"/>
                <w:b/>
                <w:bCs/>
                <w:kern w:val="24"/>
                <w:sz w:val="24"/>
                <w:szCs w:val="24"/>
                <w:lang w:val="en-GB"/>
              </w:rPr>
              <w:t>Циљ часа</w:t>
            </w:r>
          </w:p>
        </w:tc>
        <w:tc>
          <w:tcPr>
            <w:tcW w:w="7992"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hideMark/>
          </w:tcPr>
          <w:p w14:paraId="4797A532" w14:textId="77777777" w:rsidR="00D02285" w:rsidRPr="003203CB" w:rsidRDefault="00D02285" w:rsidP="00660195">
            <w:pPr>
              <w:rPr>
                <w:rFonts w:cstheme="minorHAnsi"/>
                <w:sz w:val="24"/>
                <w:szCs w:val="24"/>
              </w:rPr>
            </w:pPr>
            <w:r w:rsidRPr="003203CB">
              <w:rPr>
                <w:rFonts w:cstheme="minorHAnsi"/>
                <w:sz w:val="24"/>
                <w:szCs w:val="24"/>
              </w:rPr>
              <w:t>Oспособљавање за самостално читање, доживљавање, разумевање, свестрано тумачење и вредновање књижевно</w:t>
            </w:r>
            <w:r w:rsidR="00660195" w:rsidRPr="003203CB">
              <w:rPr>
                <w:rFonts w:cstheme="minorHAnsi"/>
                <w:sz w:val="24"/>
                <w:szCs w:val="24"/>
              </w:rPr>
              <w:t>уметничких дела разних жанрова.</w:t>
            </w:r>
          </w:p>
        </w:tc>
      </w:tr>
      <w:tr w:rsidR="00D02285" w:rsidRPr="003203CB" w14:paraId="5A17D428" w14:textId="77777777" w:rsidTr="004440D0">
        <w:trPr>
          <w:trHeight w:val="988"/>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3DE3ABB5" w14:textId="77777777" w:rsidR="00D02285" w:rsidRPr="003203CB" w:rsidRDefault="00D02285" w:rsidP="00912AC8">
            <w:pPr>
              <w:spacing w:after="0" w:line="240" w:lineRule="auto"/>
              <w:ind w:left="135"/>
              <w:rPr>
                <w:rFonts w:eastAsia="Times New Roman" w:cstheme="minorHAnsi"/>
                <w:b/>
                <w:bCs/>
                <w:sz w:val="24"/>
                <w:szCs w:val="24"/>
                <w:lang w:val="ru-RU"/>
              </w:rPr>
            </w:pPr>
            <w:r w:rsidRPr="003203CB">
              <w:rPr>
                <w:rFonts w:eastAsia="Times New Roman" w:cstheme="minorHAnsi"/>
                <w:b/>
                <w:bCs/>
                <w:kern w:val="24"/>
                <w:sz w:val="24"/>
                <w:szCs w:val="24"/>
                <w:lang w:val="en-GB"/>
              </w:rPr>
              <w:t>Очекивани исходи на крају часа</w:t>
            </w:r>
          </w:p>
        </w:tc>
        <w:tc>
          <w:tcPr>
            <w:tcW w:w="7992"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tcPr>
          <w:p w14:paraId="623F0902" w14:textId="77777777" w:rsidR="00D02285" w:rsidRPr="003203CB" w:rsidRDefault="00D02285" w:rsidP="00912AC8">
            <w:pPr>
              <w:spacing w:after="0" w:line="240" w:lineRule="auto"/>
              <w:rPr>
                <w:rFonts w:eastAsia="Times New Roman" w:cstheme="minorHAnsi"/>
                <w:color w:val="1F1E21"/>
                <w:sz w:val="24"/>
                <w:szCs w:val="24"/>
              </w:rPr>
            </w:pPr>
            <w:r w:rsidRPr="003203CB">
              <w:rPr>
                <w:rFonts w:eastAsia="Times New Roman" w:cstheme="minorHAnsi"/>
                <w:sz w:val="24"/>
                <w:szCs w:val="24"/>
              </w:rPr>
              <w:t>На крају часа ученик ће бити у стању</w:t>
            </w:r>
            <w:r w:rsidRPr="003203CB">
              <w:rPr>
                <w:rFonts w:eastAsia="Times New Roman" w:cstheme="minorHAnsi"/>
                <w:color w:val="1F1E21"/>
                <w:sz w:val="24"/>
                <w:szCs w:val="24"/>
              </w:rPr>
              <w:t xml:space="preserve"> да:</w:t>
            </w:r>
          </w:p>
          <w:p w14:paraId="27496BCB" w14:textId="77777777" w:rsidR="00D02285" w:rsidRPr="003203CB" w:rsidRDefault="00D02285" w:rsidP="00D9612A">
            <w:pPr>
              <w:spacing w:after="0" w:line="240" w:lineRule="auto"/>
              <w:ind w:left="144" w:hanging="144"/>
              <w:rPr>
                <w:rFonts w:eastAsia="Times New Roman" w:cstheme="minorHAnsi"/>
                <w:color w:val="1F1E21"/>
                <w:sz w:val="24"/>
                <w:szCs w:val="24"/>
              </w:rPr>
            </w:pPr>
            <w:r w:rsidRPr="003203CB">
              <w:rPr>
                <w:rFonts w:eastAsia="Times New Roman" w:cstheme="minorHAnsi"/>
                <w:color w:val="1F1E21"/>
                <w:sz w:val="24"/>
                <w:szCs w:val="24"/>
              </w:rPr>
              <w:t>‒</w:t>
            </w:r>
            <w:r w:rsidRPr="003203CB">
              <w:rPr>
                <w:rFonts w:eastAsia="Times New Roman" w:cstheme="minorHAnsi"/>
                <w:sz w:val="24"/>
                <w:szCs w:val="24"/>
              </w:rPr>
              <w:t xml:space="preserve"> разликује </w:t>
            </w:r>
            <w:r w:rsidRPr="003203CB">
              <w:rPr>
                <w:rFonts w:eastAsia="Times New Roman" w:cstheme="minorHAnsi"/>
                <w:sz w:val="24"/>
                <w:szCs w:val="24"/>
                <w:lang w:val="sr-Cyrl-RS"/>
              </w:rPr>
              <w:t xml:space="preserve">причу у односу на остале </w:t>
            </w:r>
            <w:r w:rsidRPr="003203CB">
              <w:rPr>
                <w:rFonts w:eastAsia="Times New Roman" w:cstheme="minorHAnsi"/>
                <w:sz w:val="24"/>
                <w:szCs w:val="24"/>
              </w:rPr>
              <w:t xml:space="preserve">књижевне врсте: песму, басну, бајку, драмски текст; </w:t>
            </w:r>
          </w:p>
          <w:p w14:paraId="43E64C65" w14:textId="1AAC8EA1" w:rsidR="00D02285" w:rsidRPr="003203CB" w:rsidRDefault="00D02285" w:rsidP="00912AC8">
            <w:pPr>
              <w:spacing w:after="0" w:line="240" w:lineRule="auto"/>
              <w:jc w:val="both"/>
              <w:rPr>
                <w:rFonts w:cstheme="minorHAnsi"/>
                <w:sz w:val="24"/>
                <w:szCs w:val="24"/>
              </w:rPr>
            </w:pPr>
            <w:r w:rsidRPr="003203CB">
              <w:rPr>
                <w:rFonts w:cstheme="minorHAnsi"/>
                <w:sz w:val="24"/>
                <w:szCs w:val="24"/>
                <w:lang w:val="sr-Cyrl-RS"/>
              </w:rPr>
              <w:t>‒</w:t>
            </w:r>
            <w:r w:rsidRPr="003203CB">
              <w:rPr>
                <w:rFonts w:cstheme="minorHAnsi"/>
                <w:sz w:val="24"/>
                <w:szCs w:val="24"/>
              </w:rPr>
              <w:t xml:space="preserve"> одреди главни догађај, време и место дешавања у прочитаном тексту;</w:t>
            </w:r>
          </w:p>
          <w:p w14:paraId="750D8E0A" w14:textId="77777777" w:rsidR="00D02285" w:rsidRPr="003203CB" w:rsidRDefault="00D02285" w:rsidP="00912AC8">
            <w:pPr>
              <w:spacing w:after="0" w:line="240" w:lineRule="auto"/>
              <w:jc w:val="both"/>
              <w:rPr>
                <w:rFonts w:cstheme="minorHAnsi"/>
                <w:sz w:val="24"/>
                <w:szCs w:val="24"/>
              </w:rPr>
            </w:pPr>
            <w:r w:rsidRPr="003203CB">
              <w:rPr>
                <w:rFonts w:cstheme="minorHAnsi"/>
                <w:sz w:val="24"/>
                <w:szCs w:val="24"/>
              </w:rPr>
              <w:t>‒ одреди редослед догађаја у тексту;</w:t>
            </w:r>
          </w:p>
          <w:p w14:paraId="240EFD30" w14:textId="77777777" w:rsidR="00D02285" w:rsidRPr="003203CB" w:rsidRDefault="00D02285" w:rsidP="00912AC8">
            <w:pPr>
              <w:spacing w:after="0" w:line="240" w:lineRule="auto"/>
              <w:jc w:val="both"/>
              <w:rPr>
                <w:rFonts w:cstheme="minorHAnsi"/>
                <w:sz w:val="24"/>
                <w:szCs w:val="24"/>
              </w:rPr>
            </w:pPr>
            <w:r w:rsidRPr="003203CB">
              <w:rPr>
                <w:rFonts w:cstheme="minorHAnsi"/>
                <w:sz w:val="24"/>
                <w:szCs w:val="24"/>
              </w:rPr>
              <w:t>‒ уочи ликове у тексту и њихове особине</w:t>
            </w:r>
            <w:r w:rsidRPr="003203CB">
              <w:rPr>
                <w:rFonts w:cstheme="minorHAnsi"/>
                <w:sz w:val="24"/>
                <w:szCs w:val="24"/>
                <w:lang w:val="sr-Cyrl-RS"/>
              </w:rPr>
              <w:t>;</w:t>
            </w:r>
            <w:r w:rsidRPr="003203CB">
              <w:rPr>
                <w:rFonts w:cstheme="minorHAnsi"/>
                <w:sz w:val="24"/>
                <w:szCs w:val="24"/>
              </w:rPr>
              <w:t xml:space="preserve"> </w:t>
            </w:r>
          </w:p>
          <w:p w14:paraId="6E13CF1C" w14:textId="77777777" w:rsidR="00D02285" w:rsidRPr="003203CB" w:rsidRDefault="00D02285" w:rsidP="00912AC8">
            <w:pPr>
              <w:spacing w:after="0" w:line="240" w:lineRule="auto"/>
              <w:jc w:val="both"/>
              <w:rPr>
                <w:rFonts w:cstheme="minorHAnsi"/>
                <w:sz w:val="24"/>
                <w:szCs w:val="24"/>
                <w:lang w:val="sr-Cyrl-RS"/>
              </w:rPr>
            </w:pPr>
            <w:r w:rsidRPr="003203CB">
              <w:rPr>
                <w:rFonts w:cstheme="minorHAnsi"/>
                <w:sz w:val="24"/>
                <w:szCs w:val="24"/>
              </w:rPr>
              <w:t>‒ износи своје мишљење о тексту</w:t>
            </w:r>
            <w:r w:rsidRPr="003203CB">
              <w:rPr>
                <w:rFonts w:cstheme="minorHAnsi"/>
                <w:sz w:val="24"/>
                <w:szCs w:val="24"/>
                <w:lang w:val="sr-Cyrl-RS"/>
              </w:rPr>
              <w:t>;</w:t>
            </w:r>
          </w:p>
          <w:p w14:paraId="08FD599D" w14:textId="77777777" w:rsidR="00D02285" w:rsidRPr="003203CB" w:rsidRDefault="00D02285" w:rsidP="00912AC8">
            <w:pPr>
              <w:spacing w:after="0" w:line="240" w:lineRule="auto"/>
              <w:jc w:val="both"/>
              <w:rPr>
                <w:rFonts w:cstheme="minorHAnsi"/>
                <w:sz w:val="24"/>
                <w:szCs w:val="24"/>
                <w:lang w:val="sr-Cyrl-RS"/>
              </w:rPr>
            </w:pPr>
            <w:r w:rsidRPr="003203CB">
              <w:rPr>
                <w:rFonts w:cstheme="minorHAnsi"/>
                <w:sz w:val="24"/>
                <w:szCs w:val="24"/>
              </w:rPr>
              <w:t>– разликује основне делове текста (наслов, име аутора, садржај)</w:t>
            </w:r>
            <w:r w:rsidRPr="003203CB">
              <w:rPr>
                <w:rFonts w:cstheme="minorHAnsi"/>
                <w:sz w:val="24"/>
                <w:szCs w:val="24"/>
                <w:lang w:val="sr-Cyrl-RS"/>
              </w:rPr>
              <w:t>;</w:t>
            </w:r>
          </w:p>
          <w:p w14:paraId="7A6399FF" w14:textId="77777777" w:rsidR="00D02285" w:rsidRPr="003203CB" w:rsidRDefault="00D02285" w:rsidP="00912AC8">
            <w:pPr>
              <w:spacing w:after="0" w:line="240" w:lineRule="auto"/>
              <w:contextualSpacing/>
              <w:jc w:val="both"/>
              <w:rPr>
                <w:rFonts w:cstheme="minorHAnsi"/>
                <w:sz w:val="24"/>
                <w:szCs w:val="24"/>
                <w:lang w:val="sr-Cyrl-RS"/>
              </w:rPr>
            </w:pPr>
            <w:r w:rsidRPr="003203CB">
              <w:rPr>
                <w:rFonts w:cstheme="minorHAnsi"/>
                <w:sz w:val="24"/>
                <w:szCs w:val="24"/>
                <w:lang w:val="sr-Cyrl-RS"/>
              </w:rPr>
              <w:t>‒</w:t>
            </w:r>
            <w:r w:rsidRPr="003203CB">
              <w:rPr>
                <w:rFonts w:eastAsia="Times New Roman" w:cstheme="minorHAnsi"/>
                <w:sz w:val="24"/>
                <w:szCs w:val="24"/>
              </w:rPr>
              <w:t xml:space="preserve"> користи различите облике усменог изражавања</w:t>
            </w:r>
            <w:r w:rsidRPr="003203CB">
              <w:rPr>
                <w:rFonts w:eastAsia="Times New Roman" w:cstheme="minorHAnsi"/>
                <w:sz w:val="24"/>
                <w:szCs w:val="24"/>
                <w:lang w:val="sr-Cyrl-RS"/>
              </w:rPr>
              <w:t>.</w:t>
            </w:r>
          </w:p>
        </w:tc>
      </w:tr>
      <w:tr w:rsidR="00D02285" w:rsidRPr="003203CB" w14:paraId="10BCC917" w14:textId="77777777" w:rsidTr="004440D0">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5F32DA92" w14:textId="77777777" w:rsidR="00D02285" w:rsidRPr="003203CB" w:rsidRDefault="00D02285" w:rsidP="00912AC8">
            <w:pPr>
              <w:spacing w:after="0" w:line="240" w:lineRule="auto"/>
              <w:ind w:left="135"/>
              <w:rPr>
                <w:rFonts w:eastAsia="Times New Roman" w:cstheme="minorHAnsi"/>
                <w:b/>
                <w:bCs/>
                <w:sz w:val="24"/>
                <w:szCs w:val="24"/>
                <w:lang w:val="ru-RU"/>
              </w:rPr>
            </w:pPr>
            <w:r w:rsidRPr="003203CB">
              <w:rPr>
                <w:rFonts w:eastAsia="Times New Roman" w:cstheme="minorHAnsi"/>
                <w:b/>
                <w:bCs/>
                <w:kern w:val="24"/>
                <w:sz w:val="24"/>
                <w:szCs w:val="24"/>
                <w:lang w:val="en-GB"/>
              </w:rPr>
              <w:t>Наставне методе</w:t>
            </w:r>
          </w:p>
        </w:tc>
        <w:tc>
          <w:tcPr>
            <w:tcW w:w="7992" w:type="dxa"/>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hideMark/>
          </w:tcPr>
          <w:p w14:paraId="3CF7FD4A" w14:textId="77777777" w:rsidR="00D02285" w:rsidRPr="003203CB" w:rsidRDefault="00D02285" w:rsidP="00912AC8">
            <w:pPr>
              <w:spacing w:after="0" w:line="240" w:lineRule="auto"/>
              <w:rPr>
                <w:rFonts w:eastAsia="Calibri" w:cstheme="minorHAnsi"/>
                <w:color w:val="000000"/>
                <w:sz w:val="24"/>
                <w:szCs w:val="24"/>
                <w:lang w:val="sr-Cyrl-RS" w:eastAsia="en-GB"/>
              </w:rPr>
            </w:pPr>
            <w:r w:rsidRPr="003203CB">
              <w:rPr>
                <w:rFonts w:eastAsia="Calibri" w:cstheme="minorHAnsi"/>
                <w:color w:val="000000"/>
                <w:sz w:val="24"/>
                <w:szCs w:val="24"/>
                <w:lang w:val="sr-Cyrl-RS" w:eastAsia="en-GB"/>
              </w:rPr>
              <w:t>д</w:t>
            </w:r>
            <w:r w:rsidRPr="003203CB">
              <w:rPr>
                <w:rFonts w:eastAsia="Calibri" w:cstheme="minorHAnsi"/>
                <w:color w:val="000000"/>
                <w:sz w:val="24"/>
                <w:szCs w:val="24"/>
                <w:lang w:val="hr-HR" w:eastAsia="en-GB"/>
              </w:rPr>
              <w:t xml:space="preserve">ијалошка, </w:t>
            </w:r>
            <w:r w:rsidRPr="003203CB">
              <w:rPr>
                <w:rFonts w:eastAsia="Calibri" w:cstheme="minorHAnsi"/>
                <w:color w:val="000000"/>
                <w:sz w:val="24"/>
                <w:szCs w:val="24"/>
                <w:lang w:val="sr-Cyrl-RS" w:eastAsia="en-GB"/>
              </w:rPr>
              <w:t>текстуална, монолошка</w:t>
            </w:r>
          </w:p>
        </w:tc>
      </w:tr>
      <w:tr w:rsidR="00D02285" w:rsidRPr="003203CB" w14:paraId="77437732" w14:textId="77777777" w:rsidTr="004440D0">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357B3C97" w14:textId="77777777" w:rsidR="00D02285" w:rsidRPr="003203CB" w:rsidRDefault="00D02285" w:rsidP="00912AC8">
            <w:pPr>
              <w:spacing w:after="0" w:line="240" w:lineRule="auto"/>
              <w:ind w:left="135"/>
              <w:rPr>
                <w:rFonts w:eastAsia="Times New Roman" w:cstheme="minorHAnsi"/>
                <w:b/>
                <w:bCs/>
                <w:kern w:val="24"/>
                <w:sz w:val="24"/>
                <w:szCs w:val="24"/>
                <w:lang w:val="sr-Cyrl-RS"/>
              </w:rPr>
            </w:pPr>
            <w:r w:rsidRPr="003203CB">
              <w:rPr>
                <w:rFonts w:eastAsia="Times New Roman" w:cstheme="minorHAnsi"/>
                <w:b/>
                <w:bCs/>
                <w:kern w:val="24"/>
                <w:sz w:val="24"/>
                <w:szCs w:val="24"/>
                <w:lang w:val="sr-Cyrl-RS"/>
              </w:rPr>
              <w:t>Наставна средства</w:t>
            </w:r>
          </w:p>
        </w:tc>
        <w:tc>
          <w:tcPr>
            <w:tcW w:w="7992" w:type="dxa"/>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hideMark/>
          </w:tcPr>
          <w:p w14:paraId="53D04066" w14:textId="77777777" w:rsidR="00D02285" w:rsidRPr="003203CB" w:rsidRDefault="00D02285" w:rsidP="00912AC8">
            <w:pPr>
              <w:spacing w:after="0" w:line="240" w:lineRule="auto"/>
              <w:rPr>
                <w:rFonts w:eastAsia="Calibri" w:cstheme="minorHAnsi"/>
                <w:sz w:val="24"/>
                <w:szCs w:val="24"/>
                <w:lang w:val="sr-Cyrl-RS"/>
              </w:rPr>
            </w:pPr>
            <w:r w:rsidRPr="003203CB">
              <w:rPr>
                <w:rFonts w:eastAsia="Calibri" w:cstheme="minorHAnsi"/>
                <w:sz w:val="24"/>
                <w:szCs w:val="24"/>
                <w:lang w:val="sr-Cyrl-RS"/>
              </w:rPr>
              <w:t>Читанка, стр. 86</w:t>
            </w:r>
          </w:p>
        </w:tc>
      </w:tr>
      <w:tr w:rsidR="00D02285" w:rsidRPr="003203CB" w14:paraId="0C4BD8F9" w14:textId="77777777" w:rsidTr="004440D0">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7240B9D0" w14:textId="77777777" w:rsidR="00D02285" w:rsidRPr="003203CB" w:rsidRDefault="00D02285" w:rsidP="00912AC8">
            <w:pPr>
              <w:spacing w:after="0" w:line="240" w:lineRule="auto"/>
              <w:ind w:left="135"/>
              <w:rPr>
                <w:rFonts w:eastAsia="Times New Roman" w:cstheme="minorHAnsi"/>
                <w:b/>
                <w:bCs/>
                <w:sz w:val="24"/>
                <w:szCs w:val="24"/>
                <w:lang w:val="ru-RU"/>
              </w:rPr>
            </w:pPr>
            <w:r w:rsidRPr="003203CB">
              <w:rPr>
                <w:rFonts w:eastAsia="Times New Roman" w:cstheme="minorHAnsi"/>
                <w:b/>
                <w:bCs/>
                <w:sz w:val="24"/>
                <w:szCs w:val="24"/>
                <w:lang w:val="ru-RU"/>
              </w:rPr>
              <w:t>Облици рада</w:t>
            </w:r>
          </w:p>
        </w:tc>
        <w:tc>
          <w:tcPr>
            <w:tcW w:w="7992" w:type="dxa"/>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vAlign w:val="center"/>
            <w:hideMark/>
          </w:tcPr>
          <w:p w14:paraId="38255C1F" w14:textId="77777777" w:rsidR="00D02285" w:rsidRPr="003203CB" w:rsidRDefault="00D02285" w:rsidP="00912AC8">
            <w:pPr>
              <w:spacing w:after="0" w:line="240" w:lineRule="auto"/>
              <w:rPr>
                <w:rFonts w:eastAsia="Times New Roman" w:cstheme="minorHAnsi"/>
                <w:color w:val="000000"/>
                <w:kern w:val="24"/>
                <w:sz w:val="24"/>
                <w:szCs w:val="24"/>
              </w:rPr>
            </w:pPr>
            <w:r w:rsidRPr="003203CB">
              <w:rPr>
                <w:rFonts w:eastAsia="Calibri" w:cstheme="minorHAnsi"/>
                <w:color w:val="000000"/>
                <w:sz w:val="24"/>
                <w:szCs w:val="24"/>
                <w:lang w:val="ru-RU" w:eastAsia="en-GB"/>
              </w:rPr>
              <w:t>фронтални</w:t>
            </w:r>
            <w:r w:rsidRPr="003203CB">
              <w:rPr>
                <w:rFonts w:eastAsia="Calibri" w:cstheme="minorHAnsi"/>
                <w:color w:val="000000"/>
                <w:sz w:val="24"/>
                <w:szCs w:val="24"/>
                <w:lang w:eastAsia="en-GB"/>
              </w:rPr>
              <w:t xml:space="preserve">, </w:t>
            </w:r>
            <w:r w:rsidRPr="003203CB">
              <w:rPr>
                <w:rFonts w:eastAsia="Calibri" w:cstheme="minorHAnsi"/>
                <w:color w:val="000000"/>
                <w:sz w:val="24"/>
                <w:szCs w:val="24"/>
                <w:lang w:val="ru-RU" w:eastAsia="en-GB"/>
              </w:rPr>
              <w:t>индивидуални рад</w:t>
            </w:r>
          </w:p>
        </w:tc>
      </w:tr>
      <w:tr w:rsidR="00D02285" w:rsidRPr="003203CB" w14:paraId="439F520A" w14:textId="77777777" w:rsidTr="004440D0">
        <w:trPr>
          <w:trHeight w:val="432"/>
        </w:trPr>
        <w:tc>
          <w:tcPr>
            <w:tcW w:w="2406"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4" w:type="dxa"/>
              <w:left w:w="31" w:type="dxa"/>
              <w:bottom w:w="0" w:type="dxa"/>
              <w:right w:w="31" w:type="dxa"/>
            </w:tcMar>
            <w:vAlign w:val="center"/>
            <w:hideMark/>
          </w:tcPr>
          <w:p w14:paraId="54CF756A" w14:textId="77777777" w:rsidR="00D02285" w:rsidRPr="003203CB" w:rsidRDefault="00D02285" w:rsidP="00912AC8">
            <w:pPr>
              <w:spacing w:after="0" w:line="240" w:lineRule="auto"/>
              <w:ind w:left="135"/>
              <w:rPr>
                <w:rFonts w:eastAsia="Times New Roman" w:cstheme="minorHAnsi"/>
                <w:b/>
                <w:bCs/>
                <w:sz w:val="24"/>
                <w:szCs w:val="24"/>
                <w:lang w:val="ru-RU"/>
              </w:rPr>
            </w:pPr>
            <w:r w:rsidRPr="003203CB">
              <w:rPr>
                <w:rFonts w:eastAsia="Times New Roman" w:cstheme="minorHAnsi"/>
                <w:b/>
                <w:bCs/>
                <w:sz w:val="24"/>
                <w:szCs w:val="24"/>
                <w:lang w:val="ru-RU"/>
              </w:rPr>
              <w:t>Међупредметно повезивање</w:t>
            </w:r>
          </w:p>
        </w:tc>
        <w:tc>
          <w:tcPr>
            <w:tcW w:w="7992" w:type="dxa"/>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vAlign w:val="center"/>
            <w:hideMark/>
          </w:tcPr>
          <w:p w14:paraId="35D83CC0" w14:textId="77777777" w:rsidR="00D02285" w:rsidRPr="003203CB" w:rsidRDefault="00D02285" w:rsidP="00912AC8">
            <w:pPr>
              <w:spacing w:after="0" w:line="240" w:lineRule="auto"/>
              <w:rPr>
                <w:rFonts w:eastAsia="Calibri" w:cstheme="minorHAnsi"/>
                <w:sz w:val="24"/>
                <w:szCs w:val="24"/>
                <w:lang w:val="en-GB"/>
              </w:rPr>
            </w:pPr>
            <w:r w:rsidRPr="003203CB">
              <w:rPr>
                <w:rFonts w:eastAsia="Calibri" w:cstheme="minorHAnsi"/>
                <w:sz w:val="24"/>
                <w:szCs w:val="24"/>
                <w:lang w:val="sr-Cyrl-RS" w:eastAsia="en-GB"/>
              </w:rPr>
              <w:t>Свет око нас, Ликовна култура, Грађанско васпитање</w:t>
            </w:r>
          </w:p>
        </w:tc>
      </w:tr>
    </w:tbl>
    <w:p w14:paraId="521B1DA0" w14:textId="77777777" w:rsidR="00D02285" w:rsidRPr="003203CB" w:rsidRDefault="00D02285" w:rsidP="00D02285">
      <w:pPr>
        <w:spacing w:after="0" w:line="240" w:lineRule="auto"/>
        <w:jc w:val="center"/>
        <w:rPr>
          <w:rFonts w:eastAsia="Times New Roman" w:cstheme="minorHAnsi"/>
          <w:b/>
          <w:bCs/>
          <w:sz w:val="24"/>
          <w:szCs w:val="24"/>
          <w:lang w:val="ru-RU"/>
        </w:rPr>
      </w:pPr>
      <w:r w:rsidRPr="003203CB">
        <w:rPr>
          <w:rFonts w:eastAsia="Times New Roman" w:cstheme="minorHAnsi"/>
          <w:b/>
          <w:bCs/>
          <w:sz w:val="24"/>
          <w:szCs w:val="24"/>
          <w:lang w:val="ru-RU"/>
        </w:rPr>
        <w:t>ТОК ЧАСА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5"/>
      </w:tblGrid>
      <w:tr w:rsidR="00D02285" w:rsidRPr="003203CB" w14:paraId="11267869" w14:textId="77777777" w:rsidTr="00D9612A">
        <w:trPr>
          <w:trHeight w:val="224"/>
        </w:trPr>
        <w:tc>
          <w:tcPr>
            <w:tcW w:w="10435"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754C74B7" w14:textId="77777777" w:rsidR="00D02285" w:rsidRPr="003203CB" w:rsidRDefault="00D02285" w:rsidP="00912AC8">
            <w:pPr>
              <w:spacing w:after="0" w:line="240" w:lineRule="auto"/>
              <w:jc w:val="center"/>
              <w:rPr>
                <w:rFonts w:eastAsia="Times New Roman" w:cstheme="minorHAnsi"/>
                <w:bCs/>
                <w:color w:val="000000"/>
                <w:kern w:val="24"/>
                <w:sz w:val="24"/>
                <w:szCs w:val="24"/>
                <w:lang w:val="en-GB"/>
              </w:rPr>
            </w:pPr>
            <w:r w:rsidRPr="003203CB">
              <w:rPr>
                <w:rFonts w:eastAsia="Times New Roman" w:cstheme="minorHAnsi"/>
                <w:bCs/>
                <w:color w:val="000000"/>
                <w:kern w:val="24"/>
                <w:sz w:val="24"/>
                <w:szCs w:val="24"/>
                <w:lang w:val="en-GB"/>
              </w:rPr>
              <w:t>Уводни део часа (</w:t>
            </w:r>
            <w:r w:rsidRPr="003203CB">
              <w:rPr>
                <w:rFonts w:eastAsia="Times New Roman" w:cstheme="minorHAnsi"/>
                <w:bCs/>
                <w:color w:val="000000"/>
                <w:kern w:val="24"/>
                <w:sz w:val="24"/>
                <w:szCs w:val="24"/>
                <w:lang w:val="sr-Cyrl-RS"/>
              </w:rPr>
              <w:t>5</w:t>
            </w:r>
            <w:r w:rsidRPr="003203CB">
              <w:rPr>
                <w:rFonts w:eastAsia="Times New Roman" w:cstheme="minorHAnsi"/>
                <w:bCs/>
                <w:color w:val="000000"/>
                <w:kern w:val="24"/>
                <w:sz w:val="24"/>
                <w:szCs w:val="24"/>
                <w:lang w:val="en-GB"/>
              </w:rPr>
              <w:t xml:space="preserve"> минута)</w:t>
            </w:r>
          </w:p>
        </w:tc>
      </w:tr>
      <w:tr w:rsidR="00D02285" w:rsidRPr="003203CB" w14:paraId="73243D57" w14:textId="77777777" w:rsidTr="00D9612A">
        <w:tc>
          <w:tcPr>
            <w:tcW w:w="10435" w:type="dxa"/>
            <w:tcBorders>
              <w:top w:val="single" w:sz="4" w:space="0" w:color="auto"/>
              <w:left w:val="single" w:sz="4" w:space="0" w:color="auto"/>
              <w:bottom w:val="single" w:sz="4" w:space="0" w:color="auto"/>
              <w:right w:val="single" w:sz="4" w:space="0" w:color="auto"/>
            </w:tcBorders>
          </w:tcPr>
          <w:p w14:paraId="12633493" w14:textId="24F8B190" w:rsidR="00D02285" w:rsidRPr="003203CB" w:rsidRDefault="00D02285" w:rsidP="00912AC8">
            <w:pPr>
              <w:spacing w:after="0" w:line="240" w:lineRule="auto"/>
              <w:rPr>
                <w:rFonts w:eastAsia="Times New Roman" w:cstheme="minorHAnsi"/>
                <w:color w:val="1F1E21"/>
                <w:sz w:val="24"/>
                <w:szCs w:val="24"/>
                <w:lang w:val="sr-Cyrl-RS"/>
              </w:rPr>
            </w:pPr>
            <w:r w:rsidRPr="003203CB">
              <w:rPr>
                <w:rFonts w:eastAsia="Times New Roman" w:cstheme="minorHAnsi"/>
                <w:color w:val="1F1E21"/>
                <w:sz w:val="24"/>
                <w:szCs w:val="24"/>
                <w:lang w:val="sr-Cyrl-RS"/>
              </w:rPr>
              <w:t>Наставник поставља мотивациона питања: Zašto deca idu kod zubara?</w:t>
            </w:r>
          </w:p>
          <w:p w14:paraId="1A229338" w14:textId="41C1F0E5" w:rsidR="00D02285" w:rsidRPr="003203CB" w:rsidRDefault="00D02285" w:rsidP="00912AC8">
            <w:pPr>
              <w:spacing w:after="0" w:line="240" w:lineRule="auto"/>
              <w:rPr>
                <w:rFonts w:eastAsia="Times New Roman" w:cstheme="minorHAnsi"/>
                <w:color w:val="1F1E21"/>
                <w:sz w:val="24"/>
                <w:szCs w:val="24"/>
                <w:lang w:val="sr-Cyrl-RS"/>
              </w:rPr>
            </w:pPr>
            <w:r w:rsidRPr="003203CB">
              <w:rPr>
                <w:rFonts w:eastAsia="Times New Roman" w:cstheme="minorHAnsi"/>
                <w:color w:val="1F1E21"/>
                <w:sz w:val="24"/>
                <w:szCs w:val="24"/>
                <w:lang w:val="sr-Cyrl-RS"/>
              </w:rPr>
              <w:t>Ученици одговарају на постављено питање.</w:t>
            </w:r>
          </w:p>
          <w:p w14:paraId="05F06A22" w14:textId="7B7D4FE7" w:rsidR="00D02285" w:rsidRPr="00D9612A" w:rsidRDefault="00D02285" w:rsidP="00912AC8">
            <w:pPr>
              <w:spacing w:after="0" w:line="240" w:lineRule="auto"/>
              <w:rPr>
                <w:rFonts w:eastAsia="Calibri" w:cstheme="minorHAnsi"/>
                <w:sz w:val="24"/>
                <w:szCs w:val="24"/>
                <w:lang w:eastAsia="en-GB"/>
              </w:rPr>
            </w:pPr>
            <w:r w:rsidRPr="003203CB">
              <w:rPr>
                <w:rFonts w:eastAsia="Times New Roman" w:cstheme="minorHAnsi"/>
                <w:color w:val="1F1E21"/>
                <w:sz w:val="24"/>
                <w:szCs w:val="24"/>
                <w:lang w:val="sr-Cyrl-RS"/>
              </w:rPr>
              <w:t>Најава наставне јединице.</w:t>
            </w:r>
            <w:r w:rsidRPr="003203CB">
              <w:rPr>
                <w:rFonts w:eastAsia="Calibri" w:cstheme="minorHAnsi"/>
                <w:sz w:val="24"/>
                <w:szCs w:val="24"/>
                <w:lang w:val="sr-Cyrl-RS" w:eastAsia="en-GB"/>
              </w:rPr>
              <w:t xml:space="preserve"> </w:t>
            </w:r>
          </w:p>
        </w:tc>
      </w:tr>
      <w:tr w:rsidR="00D02285" w:rsidRPr="003203CB" w14:paraId="7B742C87" w14:textId="77777777" w:rsidTr="00D9612A">
        <w:tc>
          <w:tcPr>
            <w:tcW w:w="10435"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50522C23" w14:textId="77777777" w:rsidR="00D02285" w:rsidRPr="003203CB" w:rsidRDefault="00D02285" w:rsidP="00912AC8">
            <w:pPr>
              <w:spacing w:after="0" w:line="240" w:lineRule="auto"/>
              <w:jc w:val="center"/>
              <w:rPr>
                <w:rFonts w:eastAsia="Times New Roman" w:cstheme="minorHAnsi"/>
                <w:bCs/>
                <w:color w:val="000000"/>
                <w:kern w:val="24"/>
                <w:sz w:val="24"/>
                <w:szCs w:val="24"/>
                <w:lang w:val="en-GB"/>
              </w:rPr>
            </w:pPr>
            <w:r w:rsidRPr="003203CB">
              <w:rPr>
                <w:rFonts w:eastAsia="Times New Roman" w:cstheme="minorHAnsi"/>
                <w:bCs/>
                <w:color w:val="000000"/>
                <w:kern w:val="24"/>
                <w:sz w:val="24"/>
                <w:szCs w:val="24"/>
                <w:lang w:val="en-GB"/>
              </w:rPr>
              <w:t>Главни део часа (</w:t>
            </w:r>
            <w:r w:rsidRPr="003203CB">
              <w:rPr>
                <w:rFonts w:eastAsia="Times New Roman" w:cstheme="minorHAnsi"/>
                <w:bCs/>
                <w:color w:val="000000"/>
                <w:kern w:val="24"/>
                <w:sz w:val="24"/>
                <w:szCs w:val="24"/>
                <w:lang w:val="sr-Cyrl-RS"/>
              </w:rPr>
              <w:t>30</w:t>
            </w:r>
            <w:r w:rsidRPr="003203CB">
              <w:rPr>
                <w:rFonts w:eastAsia="Times New Roman" w:cstheme="minorHAnsi"/>
                <w:bCs/>
                <w:color w:val="000000"/>
                <w:kern w:val="24"/>
                <w:sz w:val="24"/>
                <w:szCs w:val="24"/>
                <w:lang w:val="en-GB"/>
              </w:rPr>
              <w:t xml:space="preserve"> минута)</w:t>
            </w:r>
          </w:p>
        </w:tc>
      </w:tr>
      <w:tr w:rsidR="00D02285" w:rsidRPr="003203CB" w14:paraId="69644C9D" w14:textId="77777777" w:rsidTr="00D9612A">
        <w:tc>
          <w:tcPr>
            <w:tcW w:w="10435" w:type="dxa"/>
            <w:tcBorders>
              <w:top w:val="single" w:sz="4" w:space="0" w:color="auto"/>
              <w:left w:val="single" w:sz="4" w:space="0" w:color="auto"/>
              <w:bottom w:val="single" w:sz="4" w:space="0" w:color="auto"/>
              <w:right w:val="single" w:sz="4" w:space="0" w:color="auto"/>
            </w:tcBorders>
            <w:hideMark/>
          </w:tcPr>
          <w:p w14:paraId="6B1BE387" w14:textId="73E46253" w:rsidR="00D02285" w:rsidRPr="003203CB" w:rsidRDefault="00D02285" w:rsidP="00D9612A">
            <w:pPr>
              <w:pStyle w:val="Buleti"/>
            </w:pPr>
            <w:r w:rsidRPr="003203CB">
              <w:t>Интерпретативно читање текста</w:t>
            </w:r>
            <w:r w:rsidRPr="003203CB">
              <w:rPr>
                <w:i/>
              </w:rPr>
              <w:t xml:space="preserve"> </w:t>
            </w:r>
            <w:r w:rsidRPr="003203CB">
              <w:rPr>
                <w:rFonts w:eastAsia="Calibri"/>
                <w:i/>
              </w:rPr>
              <w:t xml:space="preserve">Hrabar dečak </w:t>
            </w:r>
            <w:r w:rsidRPr="003203CB">
              <w:rPr>
                <w:rFonts w:eastAsia="Calibri"/>
              </w:rPr>
              <w:t>Alekse Mikića.</w:t>
            </w:r>
            <w:r w:rsidRPr="003203CB">
              <w:t xml:space="preserve"> </w:t>
            </w:r>
          </w:p>
          <w:p w14:paraId="6CB842A3" w14:textId="6E3969B4" w:rsidR="00D02285" w:rsidRPr="003203CB" w:rsidRDefault="00D02285" w:rsidP="00D9612A">
            <w:pPr>
              <w:pStyle w:val="Buleti"/>
            </w:pPr>
            <w:r w:rsidRPr="003203CB">
              <w:t xml:space="preserve">Разговор о утисцима. </w:t>
            </w:r>
          </w:p>
          <w:p w14:paraId="24611E36" w14:textId="29BC3BA0" w:rsidR="00D02285" w:rsidRPr="003203CB" w:rsidRDefault="00D02285" w:rsidP="00D9612A">
            <w:pPr>
              <w:pStyle w:val="Buleti"/>
            </w:pPr>
            <w:r w:rsidRPr="003203CB">
              <w:t>Тихо, усмерено читање са задат</w:t>
            </w:r>
            <w:r w:rsidR="00660195" w:rsidRPr="003203CB">
              <w:t>ком уочавања радње</w:t>
            </w:r>
            <w:r w:rsidRPr="003203CB">
              <w:t>.</w:t>
            </w:r>
          </w:p>
          <w:p w14:paraId="3B253019" w14:textId="1CDED424" w:rsidR="00D02285" w:rsidRPr="003203CB" w:rsidRDefault="00D02285" w:rsidP="00D9612A">
            <w:pPr>
              <w:pStyle w:val="Buleti"/>
            </w:pPr>
            <w:r w:rsidRPr="003203CB">
              <w:t>Објашњење непознатих речи:</w:t>
            </w:r>
            <w:r w:rsidR="00D9612A">
              <w:br/>
            </w:r>
            <w:r w:rsidRPr="003203CB">
              <w:t>ordinacija – prostorija u kojoj doktor prima pacijente</w:t>
            </w:r>
          </w:p>
          <w:p w14:paraId="24D31820" w14:textId="30E90036" w:rsidR="00D02285" w:rsidRPr="003203CB" w:rsidRDefault="00660195" w:rsidP="00D9612A">
            <w:pPr>
              <w:pStyle w:val="Buleti"/>
            </w:pPr>
            <w:r w:rsidRPr="003203CB">
              <w:t xml:space="preserve">Анализа </w:t>
            </w:r>
            <w:r w:rsidR="00D02285" w:rsidRPr="003203CB">
              <w:t>текста:</w:t>
            </w:r>
            <w:r w:rsidR="00D9612A">
              <w:br/>
            </w:r>
            <w:r w:rsidR="00D02285" w:rsidRPr="003203CB">
              <w:t>1. Zbog čega se skoro sva deca, kada ih zaboli zub, plaše da odu kod zubara?</w:t>
            </w:r>
            <w:r w:rsidR="00D9612A">
              <w:br/>
            </w:r>
            <w:r w:rsidR="00D02285" w:rsidRPr="003203CB">
              <w:t xml:space="preserve">2. Da li se i Milan plašio kada je ušao u ordinaciju zubara? </w:t>
            </w:r>
            <w:r w:rsidR="00D9612A">
              <w:br/>
            </w:r>
            <w:r w:rsidR="00D02285" w:rsidRPr="003203CB">
              <w:t xml:space="preserve">3. Koga je Milan poveo sa sobom? </w:t>
            </w:r>
            <w:r w:rsidR="00D9612A">
              <w:br/>
            </w:r>
            <w:r w:rsidR="00D02285" w:rsidRPr="003203CB">
              <w:t xml:space="preserve">4. Šta je sve Milan rekao zubaru? </w:t>
            </w:r>
            <w:r w:rsidR="00D9612A">
              <w:br/>
            </w:r>
            <w:r w:rsidR="00D02285" w:rsidRPr="003203CB">
              <w:t xml:space="preserve">5. Kakvo mišljenje je tada zubar imao o Milanu? </w:t>
            </w:r>
            <w:r w:rsidR="00D9612A">
              <w:br/>
            </w:r>
            <w:r w:rsidR="00D02285" w:rsidRPr="003203CB">
              <w:t>6. Zašto je Milan doveo brata kod zubara?</w:t>
            </w:r>
            <w:r w:rsidR="00D9612A">
              <w:br/>
            </w:r>
            <w:r w:rsidR="00D02285" w:rsidRPr="003203CB">
              <w:t xml:space="preserve">7. Šta misliš, da li bi Milan bio isto ovako hrabar kada bi njega zaboleo zub? </w:t>
            </w:r>
            <w:r w:rsidR="00D9612A">
              <w:br/>
            </w:r>
            <w:r w:rsidR="00D02285" w:rsidRPr="003203CB">
              <w:t>8. Šta ti je u tekstu bilo najsmešnije?</w:t>
            </w:r>
          </w:p>
          <w:p w14:paraId="4F2E0AEC" w14:textId="22A73688" w:rsidR="00D02285" w:rsidRPr="003203CB" w:rsidRDefault="00D02285" w:rsidP="00D9612A">
            <w:pPr>
              <w:pStyle w:val="Buleti"/>
            </w:pPr>
            <w:r w:rsidRPr="003203CB">
              <w:rPr>
                <w:i/>
                <w:lang w:val="sr-Latn-RS"/>
              </w:rPr>
              <w:t>Radoznalko</w:t>
            </w:r>
            <w:r w:rsidRPr="003203CB">
              <w:rPr>
                <w:lang w:val="sr-Latn-RS"/>
              </w:rPr>
              <w:t>:</w:t>
            </w:r>
            <w:r w:rsidR="00D9612A">
              <w:rPr>
                <w:lang w:val="sr-Latn-RS"/>
              </w:rPr>
              <w:br/>
            </w:r>
            <w:r w:rsidRPr="00D9612A">
              <w:rPr>
                <w:b/>
                <w:bCs/>
                <w:lang w:val="sr-Latn-RS"/>
              </w:rPr>
              <w:t>Zašto prvi zubi ispadaju?</w:t>
            </w:r>
            <w:r w:rsidR="00D9612A">
              <w:rPr>
                <w:b/>
                <w:bCs/>
                <w:lang w:val="sr-Latn-RS"/>
              </w:rPr>
              <w:br/>
            </w:r>
            <w:r w:rsidRPr="003203CB">
              <w:rPr>
                <w:lang w:val="sr-Latn-RS"/>
              </w:rPr>
              <w:t xml:space="preserve">Prvi zubi koje dobijaš sitni su i imaju mali koren. Za te zube kažemo da su mlečni. Već oko šeste godine počinju da ti izbijaju novi zubi. Mlečni tada bez bola ispadaju ili se lako vade, da bi napravili mesta jakim </w:t>
            </w:r>
            <w:r w:rsidRPr="003203CB">
              <w:rPr>
                <w:lang w:val="sr-Latn-RS"/>
              </w:rPr>
              <w:lastRenderedPageBreak/>
              <w:t xml:space="preserve">zubima koji će ti trajati ceo život. </w:t>
            </w:r>
            <w:r w:rsidR="00D9612A">
              <w:rPr>
                <w:lang w:val="sr-Latn-RS"/>
              </w:rPr>
              <w:br/>
            </w:r>
            <w:r w:rsidRPr="003203CB">
              <w:rPr>
                <w:lang w:val="sr-Latn-RS"/>
              </w:rPr>
              <w:t>Velika ilustrovana enciklopedija za decu „Reci, zašto?</w:t>
            </w:r>
            <w:r w:rsidRPr="003203CB">
              <w:t>‒ Вежбе изражајног читања.</w:t>
            </w:r>
          </w:p>
          <w:p w14:paraId="79B32A22" w14:textId="42B8B9CF" w:rsidR="00660195" w:rsidRPr="003203CB" w:rsidRDefault="00D02285" w:rsidP="00D9612A">
            <w:pPr>
              <w:pStyle w:val="Buleti"/>
            </w:pPr>
            <w:r w:rsidRPr="003203CB">
              <w:t>Задатак за самосталан рад у свесци:</w:t>
            </w:r>
            <w:r w:rsidR="00D9612A">
              <w:br/>
            </w:r>
            <w:r w:rsidRPr="003203CB">
              <w:t>Ispričaj priču prema datoj slici</w:t>
            </w:r>
            <w:r w:rsidR="00660195" w:rsidRPr="003203CB">
              <w:t xml:space="preserve"> na 87. stra</w:t>
            </w:r>
            <w:r w:rsidR="00660195" w:rsidRPr="003203CB">
              <w:rPr>
                <w:lang w:val="sr-Latn-RS"/>
              </w:rPr>
              <w:t>ni</w:t>
            </w:r>
            <w:r w:rsidRPr="003203CB">
              <w:t xml:space="preserve"> u Čitanci..</w:t>
            </w:r>
            <w:r w:rsidR="00D9612A">
              <w:br/>
            </w:r>
            <w:r w:rsidRPr="003203CB">
              <w:t>Kako i čime ti održavaš higijenu zuba?</w:t>
            </w:r>
          </w:p>
        </w:tc>
      </w:tr>
      <w:tr w:rsidR="00D02285" w:rsidRPr="003203CB" w14:paraId="63466C92" w14:textId="77777777" w:rsidTr="00D9612A">
        <w:tc>
          <w:tcPr>
            <w:tcW w:w="10435"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47DC2363" w14:textId="77777777" w:rsidR="00D02285" w:rsidRPr="003203CB" w:rsidRDefault="00D02285" w:rsidP="00912AC8">
            <w:pPr>
              <w:spacing w:after="0" w:line="240" w:lineRule="auto"/>
              <w:jc w:val="center"/>
              <w:rPr>
                <w:rFonts w:eastAsia="Times New Roman" w:cstheme="minorHAnsi"/>
                <w:bCs/>
                <w:color w:val="000000"/>
                <w:kern w:val="24"/>
                <w:sz w:val="24"/>
                <w:szCs w:val="24"/>
                <w:lang w:val="en-GB"/>
              </w:rPr>
            </w:pPr>
            <w:r w:rsidRPr="003203CB">
              <w:rPr>
                <w:rFonts w:eastAsia="Times New Roman" w:cstheme="minorHAnsi"/>
                <w:bCs/>
                <w:color w:val="000000"/>
                <w:kern w:val="24"/>
                <w:sz w:val="24"/>
                <w:szCs w:val="24"/>
                <w:lang w:val="en-GB"/>
              </w:rPr>
              <w:lastRenderedPageBreak/>
              <w:t>Завршни део часа (</w:t>
            </w:r>
            <w:r w:rsidRPr="003203CB">
              <w:rPr>
                <w:rFonts w:eastAsia="Times New Roman" w:cstheme="minorHAnsi"/>
                <w:bCs/>
                <w:color w:val="000000"/>
                <w:kern w:val="24"/>
                <w:sz w:val="24"/>
                <w:szCs w:val="24"/>
                <w:lang w:val="sr-Cyrl-RS"/>
              </w:rPr>
              <w:t>10</w:t>
            </w:r>
            <w:r w:rsidRPr="003203CB">
              <w:rPr>
                <w:rFonts w:eastAsia="Times New Roman" w:cstheme="minorHAnsi"/>
                <w:bCs/>
                <w:color w:val="000000"/>
                <w:kern w:val="24"/>
                <w:sz w:val="24"/>
                <w:szCs w:val="24"/>
                <w:lang w:val="en-GB"/>
              </w:rPr>
              <w:t xml:space="preserve"> минута)</w:t>
            </w:r>
          </w:p>
        </w:tc>
      </w:tr>
      <w:tr w:rsidR="00D02285" w:rsidRPr="003203CB" w14:paraId="6DCE8982" w14:textId="77777777" w:rsidTr="00D9612A">
        <w:tc>
          <w:tcPr>
            <w:tcW w:w="10435" w:type="dxa"/>
            <w:tcBorders>
              <w:top w:val="single" w:sz="4" w:space="0" w:color="auto"/>
              <w:left w:val="single" w:sz="4" w:space="0" w:color="auto"/>
              <w:bottom w:val="single" w:sz="4" w:space="0" w:color="auto"/>
              <w:right w:val="single" w:sz="4" w:space="0" w:color="auto"/>
            </w:tcBorders>
          </w:tcPr>
          <w:p w14:paraId="26E13433" w14:textId="4CF4E40E" w:rsidR="00D02285" w:rsidRPr="003203CB" w:rsidRDefault="00660195" w:rsidP="00D9612A">
            <w:pPr>
              <w:pStyle w:val="Buleti"/>
            </w:pPr>
            <w:r w:rsidRPr="003203CB">
              <w:t>Усмено излагање ученика</w:t>
            </w:r>
            <w:r w:rsidR="00D02285" w:rsidRPr="003203CB">
              <w:t>.</w:t>
            </w:r>
          </w:p>
          <w:p w14:paraId="0F4BE64B" w14:textId="1898DC67" w:rsidR="00D02285" w:rsidRPr="003203CB" w:rsidRDefault="00D02285" w:rsidP="00D9612A">
            <w:pPr>
              <w:pStyle w:val="Buleti"/>
              <w:rPr>
                <w:lang w:val="sr-Latn-RS"/>
              </w:rPr>
            </w:pPr>
            <w:r w:rsidRPr="003203CB">
              <w:t xml:space="preserve">Домаћи задатак: </w:t>
            </w:r>
            <w:r w:rsidR="00660195" w:rsidRPr="003203CB">
              <w:t>Сажето препричати причу</w:t>
            </w:r>
            <w:r w:rsidRPr="003203CB">
              <w:rPr>
                <w:lang w:val="sr-Latn-RS"/>
              </w:rPr>
              <w:t xml:space="preserve"> </w:t>
            </w:r>
            <w:r w:rsidRPr="003203CB">
              <w:rPr>
                <w:i/>
                <w:lang w:val="sr-Latn-RS"/>
              </w:rPr>
              <w:t>Hrabar dečak</w:t>
            </w:r>
            <w:r w:rsidRPr="003203CB">
              <w:rPr>
                <w:lang w:val="sr-Latn-RS"/>
              </w:rPr>
              <w:t xml:space="preserve"> Alekse Mikića.                </w:t>
            </w:r>
          </w:p>
        </w:tc>
      </w:tr>
    </w:tbl>
    <w:p w14:paraId="3ADF9090" w14:textId="77777777" w:rsidR="000A3DAB" w:rsidRPr="003203CB" w:rsidRDefault="000A3DAB" w:rsidP="007A57C7">
      <w:pPr>
        <w:spacing w:after="0" w:line="240" w:lineRule="auto"/>
        <w:jc w:val="center"/>
        <w:rPr>
          <w:rFonts w:eastAsia="Calibri" w:cstheme="minorHAnsi"/>
          <w:b/>
          <w:sz w:val="24"/>
          <w:szCs w:val="24"/>
          <w:lang w:val="sr-Cyrl-RS"/>
        </w:rPr>
      </w:pPr>
    </w:p>
    <w:sectPr w:rsidR="000A3DAB" w:rsidRPr="003203CB" w:rsidSect="00082B13">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860ECB" w14:textId="77777777" w:rsidR="007746B9" w:rsidRDefault="007746B9" w:rsidP="00073266">
      <w:pPr>
        <w:spacing w:after="0" w:line="240" w:lineRule="auto"/>
      </w:pPr>
      <w:r>
        <w:separator/>
      </w:r>
    </w:p>
  </w:endnote>
  <w:endnote w:type="continuationSeparator" w:id="0">
    <w:p w14:paraId="309F4774" w14:textId="77777777" w:rsidR="007746B9" w:rsidRDefault="007746B9" w:rsidP="000732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C2F1DD" w14:textId="77777777" w:rsidR="007746B9" w:rsidRDefault="007746B9" w:rsidP="00073266">
      <w:pPr>
        <w:spacing w:after="0" w:line="240" w:lineRule="auto"/>
      </w:pPr>
      <w:r>
        <w:separator/>
      </w:r>
    </w:p>
  </w:footnote>
  <w:footnote w:type="continuationSeparator" w:id="0">
    <w:p w14:paraId="5FDE33C9" w14:textId="77777777" w:rsidR="007746B9" w:rsidRDefault="007746B9" w:rsidP="000732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852A28"/>
    <w:multiLevelType w:val="hybridMultilevel"/>
    <w:tmpl w:val="9948E258"/>
    <w:lvl w:ilvl="0" w:tplc="717C22F0">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CE719C3"/>
    <w:multiLevelType w:val="hybridMultilevel"/>
    <w:tmpl w:val="F3E8A10C"/>
    <w:lvl w:ilvl="0" w:tplc="F4F2AB5A">
      <w:start w:val="5"/>
      <w:numFmt w:val="bullet"/>
      <w:lvlText w:val="-"/>
      <w:lvlJc w:val="left"/>
      <w:pPr>
        <w:ind w:left="357" w:hanging="357"/>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5C945B7B"/>
    <w:multiLevelType w:val="hybridMultilevel"/>
    <w:tmpl w:val="CDDCE59A"/>
    <w:lvl w:ilvl="0" w:tplc="717C22F0">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5E4C66DC"/>
    <w:multiLevelType w:val="hybridMultilevel"/>
    <w:tmpl w:val="B0845F3C"/>
    <w:lvl w:ilvl="0" w:tplc="526C63EE">
      <w:start w:val="5"/>
      <w:numFmt w:val="bullet"/>
      <w:lvlText w:val="-"/>
      <w:lvlJc w:val="left"/>
      <w:pPr>
        <w:ind w:left="36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5466BB7"/>
    <w:multiLevelType w:val="hybridMultilevel"/>
    <w:tmpl w:val="2F3ED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4141F1"/>
    <w:multiLevelType w:val="hybridMultilevel"/>
    <w:tmpl w:val="297848D8"/>
    <w:lvl w:ilvl="0" w:tplc="EB501A22">
      <w:start w:val="1"/>
      <w:numFmt w:val="bullet"/>
      <w:pStyle w:val="Buleti"/>
      <w:lvlText w:val=""/>
      <w:lvlJc w:val="left"/>
      <w:pPr>
        <w:ind w:left="720" w:hanging="360"/>
      </w:pPr>
      <w:rPr>
        <w:rFonts w:ascii="Symbol" w:hAnsi="Symbol" w:hint="default"/>
        <w:color w:val="auto"/>
      </w:rPr>
    </w:lvl>
    <w:lvl w:ilvl="1" w:tplc="8834C126">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10011783">
    <w:abstractNumId w:val="1"/>
  </w:num>
  <w:num w:numId="2" w16cid:durableId="959187651">
    <w:abstractNumId w:val="0"/>
  </w:num>
  <w:num w:numId="3" w16cid:durableId="1500926440">
    <w:abstractNumId w:val="2"/>
  </w:num>
  <w:num w:numId="4" w16cid:durableId="1765879412">
    <w:abstractNumId w:val="3"/>
  </w:num>
  <w:num w:numId="5" w16cid:durableId="611131119">
    <w:abstractNumId w:val="4"/>
  </w:num>
  <w:num w:numId="6" w16cid:durableId="2504311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FD3"/>
    <w:rsid w:val="000002B8"/>
    <w:rsid w:val="00000F78"/>
    <w:rsid w:val="0000148A"/>
    <w:rsid w:val="00001C81"/>
    <w:rsid w:val="000022C5"/>
    <w:rsid w:val="000025D2"/>
    <w:rsid w:val="00003DF5"/>
    <w:rsid w:val="0000587A"/>
    <w:rsid w:val="00011A32"/>
    <w:rsid w:val="00013A1C"/>
    <w:rsid w:val="00013C0F"/>
    <w:rsid w:val="00025263"/>
    <w:rsid w:val="00026C97"/>
    <w:rsid w:val="00026CF4"/>
    <w:rsid w:val="00030C83"/>
    <w:rsid w:val="00031C3F"/>
    <w:rsid w:val="00033DAA"/>
    <w:rsid w:val="00033EA2"/>
    <w:rsid w:val="000344D8"/>
    <w:rsid w:val="00035577"/>
    <w:rsid w:val="00035880"/>
    <w:rsid w:val="0003619E"/>
    <w:rsid w:val="000378E6"/>
    <w:rsid w:val="0004183F"/>
    <w:rsid w:val="00044817"/>
    <w:rsid w:val="00046498"/>
    <w:rsid w:val="00051AFF"/>
    <w:rsid w:val="000548F0"/>
    <w:rsid w:val="00063876"/>
    <w:rsid w:val="00067F57"/>
    <w:rsid w:val="0007034D"/>
    <w:rsid w:val="0007227E"/>
    <w:rsid w:val="00072D91"/>
    <w:rsid w:val="0007300C"/>
    <w:rsid w:val="00073266"/>
    <w:rsid w:val="00074E64"/>
    <w:rsid w:val="00076F21"/>
    <w:rsid w:val="00080D5B"/>
    <w:rsid w:val="0008248A"/>
    <w:rsid w:val="00082B13"/>
    <w:rsid w:val="00092CC7"/>
    <w:rsid w:val="000931A8"/>
    <w:rsid w:val="00094BEE"/>
    <w:rsid w:val="0009658D"/>
    <w:rsid w:val="00096EC3"/>
    <w:rsid w:val="000A0A06"/>
    <w:rsid w:val="000A1E1C"/>
    <w:rsid w:val="000A26DA"/>
    <w:rsid w:val="000A3DAB"/>
    <w:rsid w:val="000A5047"/>
    <w:rsid w:val="000A5BA3"/>
    <w:rsid w:val="000A5E95"/>
    <w:rsid w:val="000A6F24"/>
    <w:rsid w:val="000A70A3"/>
    <w:rsid w:val="000A7232"/>
    <w:rsid w:val="000B2DB3"/>
    <w:rsid w:val="000B2FF5"/>
    <w:rsid w:val="000B3595"/>
    <w:rsid w:val="000B3C25"/>
    <w:rsid w:val="000B5959"/>
    <w:rsid w:val="000B5B2B"/>
    <w:rsid w:val="000B6B6F"/>
    <w:rsid w:val="000C2E89"/>
    <w:rsid w:val="000C44B3"/>
    <w:rsid w:val="000C6B9D"/>
    <w:rsid w:val="000C6E64"/>
    <w:rsid w:val="000D0F63"/>
    <w:rsid w:val="000D2851"/>
    <w:rsid w:val="000E2BB1"/>
    <w:rsid w:val="000E65A1"/>
    <w:rsid w:val="000E6E1B"/>
    <w:rsid w:val="000F170F"/>
    <w:rsid w:val="000F1B8F"/>
    <w:rsid w:val="000F43F5"/>
    <w:rsid w:val="000F7E12"/>
    <w:rsid w:val="00100F67"/>
    <w:rsid w:val="00103AB5"/>
    <w:rsid w:val="00104B6F"/>
    <w:rsid w:val="00105DB0"/>
    <w:rsid w:val="001133E9"/>
    <w:rsid w:val="00113DCF"/>
    <w:rsid w:val="00116506"/>
    <w:rsid w:val="00116A5F"/>
    <w:rsid w:val="00117861"/>
    <w:rsid w:val="00117D9D"/>
    <w:rsid w:val="00120198"/>
    <w:rsid w:val="00121377"/>
    <w:rsid w:val="00125BD2"/>
    <w:rsid w:val="0012712C"/>
    <w:rsid w:val="00130699"/>
    <w:rsid w:val="00130A2E"/>
    <w:rsid w:val="0013624C"/>
    <w:rsid w:val="001368DF"/>
    <w:rsid w:val="00136994"/>
    <w:rsid w:val="00140C8A"/>
    <w:rsid w:val="001414A8"/>
    <w:rsid w:val="00143BAA"/>
    <w:rsid w:val="001453B9"/>
    <w:rsid w:val="00145D5C"/>
    <w:rsid w:val="0014658B"/>
    <w:rsid w:val="00146762"/>
    <w:rsid w:val="00150D7E"/>
    <w:rsid w:val="00152412"/>
    <w:rsid w:val="00155383"/>
    <w:rsid w:val="001575FB"/>
    <w:rsid w:val="00160793"/>
    <w:rsid w:val="00161EB2"/>
    <w:rsid w:val="001638F4"/>
    <w:rsid w:val="00166706"/>
    <w:rsid w:val="00166E9D"/>
    <w:rsid w:val="00171419"/>
    <w:rsid w:val="00171DCD"/>
    <w:rsid w:val="00172561"/>
    <w:rsid w:val="00181E2D"/>
    <w:rsid w:val="001821E9"/>
    <w:rsid w:val="00182D3C"/>
    <w:rsid w:val="00183075"/>
    <w:rsid w:val="0018704F"/>
    <w:rsid w:val="00190A01"/>
    <w:rsid w:val="001A347A"/>
    <w:rsid w:val="001A378A"/>
    <w:rsid w:val="001A3F31"/>
    <w:rsid w:val="001A59F8"/>
    <w:rsid w:val="001A61BF"/>
    <w:rsid w:val="001A66FE"/>
    <w:rsid w:val="001A7807"/>
    <w:rsid w:val="001B6A5A"/>
    <w:rsid w:val="001C30FB"/>
    <w:rsid w:val="001C48C7"/>
    <w:rsid w:val="001C5E4E"/>
    <w:rsid w:val="001C79F9"/>
    <w:rsid w:val="001D0F72"/>
    <w:rsid w:val="001D2D44"/>
    <w:rsid w:val="001D4635"/>
    <w:rsid w:val="001D79BA"/>
    <w:rsid w:val="001E4478"/>
    <w:rsid w:val="001E5DCF"/>
    <w:rsid w:val="001E7384"/>
    <w:rsid w:val="001E7798"/>
    <w:rsid w:val="001F1EDF"/>
    <w:rsid w:val="001F1FB4"/>
    <w:rsid w:val="001F624A"/>
    <w:rsid w:val="001F7F37"/>
    <w:rsid w:val="00201E9C"/>
    <w:rsid w:val="00202BCA"/>
    <w:rsid w:val="002033AF"/>
    <w:rsid w:val="00205620"/>
    <w:rsid w:val="002072D4"/>
    <w:rsid w:val="002122AE"/>
    <w:rsid w:val="0021268E"/>
    <w:rsid w:val="00212763"/>
    <w:rsid w:val="00212862"/>
    <w:rsid w:val="002137F1"/>
    <w:rsid w:val="002139F4"/>
    <w:rsid w:val="00213E38"/>
    <w:rsid w:val="0021643B"/>
    <w:rsid w:val="0021742F"/>
    <w:rsid w:val="002175E1"/>
    <w:rsid w:val="00217949"/>
    <w:rsid w:val="00220BA4"/>
    <w:rsid w:val="002234DC"/>
    <w:rsid w:val="00236D1A"/>
    <w:rsid w:val="00237B11"/>
    <w:rsid w:val="00241CD9"/>
    <w:rsid w:val="0024769D"/>
    <w:rsid w:val="00253E73"/>
    <w:rsid w:val="0025401B"/>
    <w:rsid w:val="00254C22"/>
    <w:rsid w:val="00255817"/>
    <w:rsid w:val="00263C73"/>
    <w:rsid w:val="00272E29"/>
    <w:rsid w:val="00274529"/>
    <w:rsid w:val="0027592B"/>
    <w:rsid w:val="002761D4"/>
    <w:rsid w:val="00276F7F"/>
    <w:rsid w:val="0027771F"/>
    <w:rsid w:val="0028008E"/>
    <w:rsid w:val="0028069E"/>
    <w:rsid w:val="00286CAA"/>
    <w:rsid w:val="002876E6"/>
    <w:rsid w:val="0028771A"/>
    <w:rsid w:val="00290FAD"/>
    <w:rsid w:val="00292173"/>
    <w:rsid w:val="002928E3"/>
    <w:rsid w:val="002929A4"/>
    <w:rsid w:val="00293478"/>
    <w:rsid w:val="002943F5"/>
    <w:rsid w:val="00295B87"/>
    <w:rsid w:val="002A03BE"/>
    <w:rsid w:val="002A18E4"/>
    <w:rsid w:val="002A30FB"/>
    <w:rsid w:val="002A3A4C"/>
    <w:rsid w:val="002A3D48"/>
    <w:rsid w:val="002A736C"/>
    <w:rsid w:val="002A7BD7"/>
    <w:rsid w:val="002B04DD"/>
    <w:rsid w:val="002B0D60"/>
    <w:rsid w:val="002B1F23"/>
    <w:rsid w:val="002B4BF5"/>
    <w:rsid w:val="002B53F9"/>
    <w:rsid w:val="002B62EB"/>
    <w:rsid w:val="002C1854"/>
    <w:rsid w:val="002C2371"/>
    <w:rsid w:val="002C250B"/>
    <w:rsid w:val="002C5350"/>
    <w:rsid w:val="002D53A4"/>
    <w:rsid w:val="002D658D"/>
    <w:rsid w:val="002D73DB"/>
    <w:rsid w:val="002E17D0"/>
    <w:rsid w:val="002E1D1B"/>
    <w:rsid w:val="002E766D"/>
    <w:rsid w:val="002F0209"/>
    <w:rsid w:val="002F16D7"/>
    <w:rsid w:val="002F3097"/>
    <w:rsid w:val="002F4E7E"/>
    <w:rsid w:val="002F571A"/>
    <w:rsid w:val="002F5B3F"/>
    <w:rsid w:val="003032E7"/>
    <w:rsid w:val="00303AAD"/>
    <w:rsid w:val="0030447D"/>
    <w:rsid w:val="00305FDF"/>
    <w:rsid w:val="00306207"/>
    <w:rsid w:val="00317144"/>
    <w:rsid w:val="00317EC2"/>
    <w:rsid w:val="003203CB"/>
    <w:rsid w:val="003222C8"/>
    <w:rsid w:val="00322FAA"/>
    <w:rsid w:val="00323AD3"/>
    <w:rsid w:val="00326C47"/>
    <w:rsid w:val="00333642"/>
    <w:rsid w:val="00333BF6"/>
    <w:rsid w:val="00336208"/>
    <w:rsid w:val="003424DD"/>
    <w:rsid w:val="0034284E"/>
    <w:rsid w:val="00342C04"/>
    <w:rsid w:val="00343DA5"/>
    <w:rsid w:val="0034502E"/>
    <w:rsid w:val="003519B8"/>
    <w:rsid w:val="00352546"/>
    <w:rsid w:val="003535BD"/>
    <w:rsid w:val="00354796"/>
    <w:rsid w:val="003559B7"/>
    <w:rsid w:val="003617D1"/>
    <w:rsid w:val="00361FFA"/>
    <w:rsid w:val="003638CD"/>
    <w:rsid w:val="00363D78"/>
    <w:rsid w:val="00364A52"/>
    <w:rsid w:val="00365FBD"/>
    <w:rsid w:val="003661D2"/>
    <w:rsid w:val="003672D6"/>
    <w:rsid w:val="00373083"/>
    <w:rsid w:val="00374B4C"/>
    <w:rsid w:val="00374B59"/>
    <w:rsid w:val="00375C80"/>
    <w:rsid w:val="00376533"/>
    <w:rsid w:val="00376E3A"/>
    <w:rsid w:val="00380C62"/>
    <w:rsid w:val="00381A75"/>
    <w:rsid w:val="00383608"/>
    <w:rsid w:val="003842FE"/>
    <w:rsid w:val="003858BD"/>
    <w:rsid w:val="0038669E"/>
    <w:rsid w:val="00387B6E"/>
    <w:rsid w:val="00390B5D"/>
    <w:rsid w:val="00393BB4"/>
    <w:rsid w:val="00394262"/>
    <w:rsid w:val="00396FAC"/>
    <w:rsid w:val="003A3B1C"/>
    <w:rsid w:val="003B267E"/>
    <w:rsid w:val="003B6175"/>
    <w:rsid w:val="003C3EA2"/>
    <w:rsid w:val="003C52BB"/>
    <w:rsid w:val="003C63F5"/>
    <w:rsid w:val="003D07E4"/>
    <w:rsid w:val="003D4750"/>
    <w:rsid w:val="003D727B"/>
    <w:rsid w:val="003E25F7"/>
    <w:rsid w:val="003E3DF3"/>
    <w:rsid w:val="003E64BE"/>
    <w:rsid w:val="003E7CE4"/>
    <w:rsid w:val="003F0149"/>
    <w:rsid w:val="003F1B08"/>
    <w:rsid w:val="003F35C2"/>
    <w:rsid w:val="003F40C2"/>
    <w:rsid w:val="004004F7"/>
    <w:rsid w:val="0040054B"/>
    <w:rsid w:val="00400D2C"/>
    <w:rsid w:val="004024E1"/>
    <w:rsid w:val="004077C5"/>
    <w:rsid w:val="00412D86"/>
    <w:rsid w:val="00413080"/>
    <w:rsid w:val="00415905"/>
    <w:rsid w:val="00416C5F"/>
    <w:rsid w:val="00420220"/>
    <w:rsid w:val="00420BF0"/>
    <w:rsid w:val="00421215"/>
    <w:rsid w:val="004332A2"/>
    <w:rsid w:val="0043385F"/>
    <w:rsid w:val="00434C47"/>
    <w:rsid w:val="00437FD6"/>
    <w:rsid w:val="00441088"/>
    <w:rsid w:val="004438A3"/>
    <w:rsid w:val="004440D0"/>
    <w:rsid w:val="00445B77"/>
    <w:rsid w:val="00450731"/>
    <w:rsid w:val="00450837"/>
    <w:rsid w:val="00462122"/>
    <w:rsid w:val="00463105"/>
    <w:rsid w:val="00464239"/>
    <w:rsid w:val="00464F77"/>
    <w:rsid w:val="00466AE8"/>
    <w:rsid w:val="00470688"/>
    <w:rsid w:val="004717DC"/>
    <w:rsid w:val="00471A74"/>
    <w:rsid w:val="0047288B"/>
    <w:rsid w:val="00475B84"/>
    <w:rsid w:val="00477AC6"/>
    <w:rsid w:val="00481846"/>
    <w:rsid w:val="004845F8"/>
    <w:rsid w:val="00491B94"/>
    <w:rsid w:val="0049363C"/>
    <w:rsid w:val="004952FB"/>
    <w:rsid w:val="00496097"/>
    <w:rsid w:val="004A07E8"/>
    <w:rsid w:val="004A24BE"/>
    <w:rsid w:val="004A2711"/>
    <w:rsid w:val="004A4D3E"/>
    <w:rsid w:val="004A4F5F"/>
    <w:rsid w:val="004A60A6"/>
    <w:rsid w:val="004B2F74"/>
    <w:rsid w:val="004B7B25"/>
    <w:rsid w:val="004C02CD"/>
    <w:rsid w:val="004C1B36"/>
    <w:rsid w:val="004C326E"/>
    <w:rsid w:val="004C6E38"/>
    <w:rsid w:val="004C703B"/>
    <w:rsid w:val="004C739A"/>
    <w:rsid w:val="004C764F"/>
    <w:rsid w:val="004D0187"/>
    <w:rsid w:val="004D5EB9"/>
    <w:rsid w:val="004E0DE6"/>
    <w:rsid w:val="004E21BA"/>
    <w:rsid w:val="004E265F"/>
    <w:rsid w:val="004E64F2"/>
    <w:rsid w:val="004E6595"/>
    <w:rsid w:val="004E67D4"/>
    <w:rsid w:val="004F1CC8"/>
    <w:rsid w:val="004F3F72"/>
    <w:rsid w:val="004F6047"/>
    <w:rsid w:val="004F6730"/>
    <w:rsid w:val="005004A9"/>
    <w:rsid w:val="00500B60"/>
    <w:rsid w:val="00500B9A"/>
    <w:rsid w:val="00501F8C"/>
    <w:rsid w:val="00501FA8"/>
    <w:rsid w:val="00503FBB"/>
    <w:rsid w:val="005043A6"/>
    <w:rsid w:val="00507D83"/>
    <w:rsid w:val="00507FD9"/>
    <w:rsid w:val="005103EC"/>
    <w:rsid w:val="00513573"/>
    <w:rsid w:val="00513621"/>
    <w:rsid w:val="005142A6"/>
    <w:rsid w:val="00514311"/>
    <w:rsid w:val="00515A2B"/>
    <w:rsid w:val="00520880"/>
    <w:rsid w:val="00522FFE"/>
    <w:rsid w:val="00525734"/>
    <w:rsid w:val="00525DB6"/>
    <w:rsid w:val="0052776F"/>
    <w:rsid w:val="005279C8"/>
    <w:rsid w:val="00533B18"/>
    <w:rsid w:val="00533DBF"/>
    <w:rsid w:val="00536473"/>
    <w:rsid w:val="00544723"/>
    <w:rsid w:val="00545CFF"/>
    <w:rsid w:val="005638DC"/>
    <w:rsid w:val="00563918"/>
    <w:rsid w:val="00565285"/>
    <w:rsid w:val="005679BD"/>
    <w:rsid w:val="00567DA6"/>
    <w:rsid w:val="00574B7E"/>
    <w:rsid w:val="00575BAE"/>
    <w:rsid w:val="005772D6"/>
    <w:rsid w:val="00580A60"/>
    <w:rsid w:val="005814D7"/>
    <w:rsid w:val="00584EC1"/>
    <w:rsid w:val="00586664"/>
    <w:rsid w:val="005875B5"/>
    <w:rsid w:val="00595805"/>
    <w:rsid w:val="005A1CDE"/>
    <w:rsid w:val="005A5CC4"/>
    <w:rsid w:val="005A5F53"/>
    <w:rsid w:val="005B0965"/>
    <w:rsid w:val="005B4FD3"/>
    <w:rsid w:val="005B7CC3"/>
    <w:rsid w:val="005C074D"/>
    <w:rsid w:val="005C45D2"/>
    <w:rsid w:val="005C67A1"/>
    <w:rsid w:val="005D1B27"/>
    <w:rsid w:val="005D2A71"/>
    <w:rsid w:val="005D4E09"/>
    <w:rsid w:val="005D6504"/>
    <w:rsid w:val="005E2101"/>
    <w:rsid w:val="005F37BB"/>
    <w:rsid w:val="00604313"/>
    <w:rsid w:val="00604A35"/>
    <w:rsid w:val="0061184D"/>
    <w:rsid w:val="00614015"/>
    <w:rsid w:val="006144B9"/>
    <w:rsid w:val="00614952"/>
    <w:rsid w:val="00624E78"/>
    <w:rsid w:val="00625051"/>
    <w:rsid w:val="00625BF5"/>
    <w:rsid w:val="00632FC7"/>
    <w:rsid w:val="006456C2"/>
    <w:rsid w:val="00647197"/>
    <w:rsid w:val="00651AE1"/>
    <w:rsid w:val="00657A63"/>
    <w:rsid w:val="00660195"/>
    <w:rsid w:val="00664029"/>
    <w:rsid w:val="00665C79"/>
    <w:rsid w:val="00666AD4"/>
    <w:rsid w:val="00666E1D"/>
    <w:rsid w:val="006670EE"/>
    <w:rsid w:val="006739E8"/>
    <w:rsid w:val="00674683"/>
    <w:rsid w:val="00683ECC"/>
    <w:rsid w:val="00684151"/>
    <w:rsid w:val="006854F2"/>
    <w:rsid w:val="00685A6E"/>
    <w:rsid w:val="00694C84"/>
    <w:rsid w:val="00696388"/>
    <w:rsid w:val="006A0285"/>
    <w:rsid w:val="006A5C64"/>
    <w:rsid w:val="006A6274"/>
    <w:rsid w:val="006A7509"/>
    <w:rsid w:val="006A7CA7"/>
    <w:rsid w:val="006B2356"/>
    <w:rsid w:val="006B270F"/>
    <w:rsid w:val="006B3FDF"/>
    <w:rsid w:val="006B4331"/>
    <w:rsid w:val="006B48C3"/>
    <w:rsid w:val="006B5496"/>
    <w:rsid w:val="006B5AF5"/>
    <w:rsid w:val="006B5BBF"/>
    <w:rsid w:val="006B625A"/>
    <w:rsid w:val="006B74DD"/>
    <w:rsid w:val="006C0CB6"/>
    <w:rsid w:val="006C1B1B"/>
    <w:rsid w:val="006C3585"/>
    <w:rsid w:val="006C3B42"/>
    <w:rsid w:val="006C52DF"/>
    <w:rsid w:val="006C6108"/>
    <w:rsid w:val="006D3FFF"/>
    <w:rsid w:val="006D4EB1"/>
    <w:rsid w:val="006D64F7"/>
    <w:rsid w:val="006D6DF1"/>
    <w:rsid w:val="006D7F3C"/>
    <w:rsid w:val="006E0660"/>
    <w:rsid w:val="006E3BF5"/>
    <w:rsid w:val="006E581C"/>
    <w:rsid w:val="006F1D2D"/>
    <w:rsid w:val="006F3559"/>
    <w:rsid w:val="006F39E9"/>
    <w:rsid w:val="00700FE6"/>
    <w:rsid w:val="007063B5"/>
    <w:rsid w:val="00710543"/>
    <w:rsid w:val="007106EF"/>
    <w:rsid w:val="00711CCD"/>
    <w:rsid w:val="00711D96"/>
    <w:rsid w:val="0072105C"/>
    <w:rsid w:val="00721DEE"/>
    <w:rsid w:val="00722825"/>
    <w:rsid w:val="007228C8"/>
    <w:rsid w:val="00725689"/>
    <w:rsid w:val="007267AC"/>
    <w:rsid w:val="00732E2A"/>
    <w:rsid w:val="007340F2"/>
    <w:rsid w:val="00737B67"/>
    <w:rsid w:val="00740C67"/>
    <w:rsid w:val="0074296C"/>
    <w:rsid w:val="00742D50"/>
    <w:rsid w:val="00743F9B"/>
    <w:rsid w:val="00745CD4"/>
    <w:rsid w:val="007525DC"/>
    <w:rsid w:val="00753706"/>
    <w:rsid w:val="00756E1D"/>
    <w:rsid w:val="00766793"/>
    <w:rsid w:val="00771838"/>
    <w:rsid w:val="00773AFA"/>
    <w:rsid w:val="00773B10"/>
    <w:rsid w:val="007746B9"/>
    <w:rsid w:val="00774852"/>
    <w:rsid w:val="007764B0"/>
    <w:rsid w:val="00776979"/>
    <w:rsid w:val="0078648D"/>
    <w:rsid w:val="007866BD"/>
    <w:rsid w:val="00787ACC"/>
    <w:rsid w:val="0079003F"/>
    <w:rsid w:val="00797135"/>
    <w:rsid w:val="007A08E4"/>
    <w:rsid w:val="007A57C7"/>
    <w:rsid w:val="007A6CB5"/>
    <w:rsid w:val="007B0BFC"/>
    <w:rsid w:val="007B226A"/>
    <w:rsid w:val="007B2792"/>
    <w:rsid w:val="007B3819"/>
    <w:rsid w:val="007B48EF"/>
    <w:rsid w:val="007B5653"/>
    <w:rsid w:val="007C0BBF"/>
    <w:rsid w:val="007C11AD"/>
    <w:rsid w:val="007C2B7F"/>
    <w:rsid w:val="007C746D"/>
    <w:rsid w:val="007C7B6A"/>
    <w:rsid w:val="007D0BEA"/>
    <w:rsid w:val="007D0C39"/>
    <w:rsid w:val="007D4A4E"/>
    <w:rsid w:val="007D4BD7"/>
    <w:rsid w:val="007E0A39"/>
    <w:rsid w:val="007E35F9"/>
    <w:rsid w:val="007E5C95"/>
    <w:rsid w:val="007E6A02"/>
    <w:rsid w:val="007E6FAB"/>
    <w:rsid w:val="007F0A56"/>
    <w:rsid w:val="007F1921"/>
    <w:rsid w:val="007F4A1F"/>
    <w:rsid w:val="007F5E97"/>
    <w:rsid w:val="00802205"/>
    <w:rsid w:val="00804832"/>
    <w:rsid w:val="00804B44"/>
    <w:rsid w:val="0081445E"/>
    <w:rsid w:val="00816349"/>
    <w:rsid w:val="00820059"/>
    <w:rsid w:val="0082091B"/>
    <w:rsid w:val="00825526"/>
    <w:rsid w:val="00825625"/>
    <w:rsid w:val="00826E8F"/>
    <w:rsid w:val="00831DF0"/>
    <w:rsid w:val="00834591"/>
    <w:rsid w:val="00834C73"/>
    <w:rsid w:val="0083740F"/>
    <w:rsid w:val="00844ADA"/>
    <w:rsid w:val="0084602A"/>
    <w:rsid w:val="0084617E"/>
    <w:rsid w:val="00852613"/>
    <w:rsid w:val="00857060"/>
    <w:rsid w:val="00857875"/>
    <w:rsid w:val="00860CE2"/>
    <w:rsid w:val="0086277E"/>
    <w:rsid w:val="00863CB2"/>
    <w:rsid w:val="00863FD4"/>
    <w:rsid w:val="00864AD3"/>
    <w:rsid w:val="00865115"/>
    <w:rsid w:val="008720F4"/>
    <w:rsid w:val="00873F25"/>
    <w:rsid w:val="0087413E"/>
    <w:rsid w:val="008757B8"/>
    <w:rsid w:val="00875C28"/>
    <w:rsid w:val="008773FF"/>
    <w:rsid w:val="00887FE9"/>
    <w:rsid w:val="0089370C"/>
    <w:rsid w:val="008A1EFE"/>
    <w:rsid w:val="008A220E"/>
    <w:rsid w:val="008A330A"/>
    <w:rsid w:val="008A390C"/>
    <w:rsid w:val="008A6CB5"/>
    <w:rsid w:val="008A6F0C"/>
    <w:rsid w:val="008B0AED"/>
    <w:rsid w:val="008B485A"/>
    <w:rsid w:val="008C105C"/>
    <w:rsid w:val="008C2EEB"/>
    <w:rsid w:val="008C36CD"/>
    <w:rsid w:val="008C5EC0"/>
    <w:rsid w:val="008C6AF4"/>
    <w:rsid w:val="008C6AFA"/>
    <w:rsid w:val="008C7C1F"/>
    <w:rsid w:val="008D500F"/>
    <w:rsid w:val="008D63FD"/>
    <w:rsid w:val="008D6982"/>
    <w:rsid w:val="008D6BEB"/>
    <w:rsid w:val="008E3537"/>
    <w:rsid w:val="008F241E"/>
    <w:rsid w:val="008F244B"/>
    <w:rsid w:val="008F27D6"/>
    <w:rsid w:val="008F31F5"/>
    <w:rsid w:val="008F36D7"/>
    <w:rsid w:val="008F43E0"/>
    <w:rsid w:val="008F540E"/>
    <w:rsid w:val="008F58F8"/>
    <w:rsid w:val="008F70E1"/>
    <w:rsid w:val="00903B4F"/>
    <w:rsid w:val="00907B26"/>
    <w:rsid w:val="0091184F"/>
    <w:rsid w:val="00911C14"/>
    <w:rsid w:val="00912AC8"/>
    <w:rsid w:val="00912BF3"/>
    <w:rsid w:val="0091376F"/>
    <w:rsid w:val="00913860"/>
    <w:rsid w:val="00915BA0"/>
    <w:rsid w:val="00925622"/>
    <w:rsid w:val="00925955"/>
    <w:rsid w:val="0092623C"/>
    <w:rsid w:val="0092666B"/>
    <w:rsid w:val="0093141C"/>
    <w:rsid w:val="00935E6E"/>
    <w:rsid w:val="0094223A"/>
    <w:rsid w:val="00944D03"/>
    <w:rsid w:val="00951FCF"/>
    <w:rsid w:val="0095526E"/>
    <w:rsid w:val="00957EEA"/>
    <w:rsid w:val="0096628C"/>
    <w:rsid w:val="00966CC2"/>
    <w:rsid w:val="00966EE9"/>
    <w:rsid w:val="00967F8B"/>
    <w:rsid w:val="00970DA7"/>
    <w:rsid w:val="00972E6B"/>
    <w:rsid w:val="009749CF"/>
    <w:rsid w:val="00977249"/>
    <w:rsid w:val="00990877"/>
    <w:rsid w:val="00990C20"/>
    <w:rsid w:val="00991226"/>
    <w:rsid w:val="00991CA0"/>
    <w:rsid w:val="00993E7E"/>
    <w:rsid w:val="00994546"/>
    <w:rsid w:val="00994BA8"/>
    <w:rsid w:val="009A3108"/>
    <w:rsid w:val="009A4730"/>
    <w:rsid w:val="009B11F0"/>
    <w:rsid w:val="009B333F"/>
    <w:rsid w:val="009B3A2A"/>
    <w:rsid w:val="009B5728"/>
    <w:rsid w:val="009B59A2"/>
    <w:rsid w:val="009B6A41"/>
    <w:rsid w:val="009B767D"/>
    <w:rsid w:val="009C1107"/>
    <w:rsid w:val="009C20C5"/>
    <w:rsid w:val="009C708E"/>
    <w:rsid w:val="009D3435"/>
    <w:rsid w:val="009E116D"/>
    <w:rsid w:val="009E25CD"/>
    <w:rsid w:val="009E260C"/>
    <w:rsid w:val="009E4BD7"/>
    <w:rsid w:val="009E4FD4"/>
    <w:rsid w:val="009E7B79"/>
    <w:rsid w:val="009F33EB"/>
    <w:rsid w:val="009F3E45"/>
    <w:rsid w:val="009F44F8"/>
    <w:rsid w:val="009F4F34"/>
    <w:rsid w:val="00A007AA"/>
    <w:rsid w:val="00A00A77"/>
    <w:rsid w:val="00A0170C"/>
    <w:rsid w:val="00A044E6"/>
    <w:rsid w:val="00A04C98"/>
    <w:rsid w:val="00A1741F"/>
    <w:rsid w:val="00A2003F"/>
    <w:rsid w:val="00A20305"/>
    <w:rsid w:val="00A230C7"/>
    <w:rsid w:val="00A23F94"/>
    <w:rsid w:val="00A24303"/>
    <w:rsid w:val="00A26E71"/>
    <w:rsid w:val="00A271B7"/>
    <w:rsid w:val="00A27B79"/>
    <w:rsid w:val="00A3016C"/>
    <w:rsid w:val="00A3065F"/>
    <w:rsid w:val="00A324C2"/>
    <w:rsid w:val="00A350CD"/>
    <w:rsid w:val="00A404AB"/>
    <w:rsid w:val="00A40577"/>
    <w:rsid w:val="00A406C0"/>
    <w:rsid w:val="00A41533"/>
    <w:rsid w:val="00A4358C"/>
    <w:rsid w:val="00A4384A"/>
    <w:rsid w:val="00A455B9"/>
    <w:rsid w:val="00A51B23"/>
    <w:rsid w:val="00A52AB9"/>
    <w:rsid w:val="00A54385"/>
    <w:rsid w:val="00A551A4"/>
    <w:rsid w:val="00A64196"/>
    <w:rsid w:val="00A65B16"/>
    <w:rsid w:val="00A670EE"/>
    <w:rsid w:val="00A7045E"/>
    <w:rsid w:val="00A71E60"/>
    <w:rsid w:val="00A72A47"/>
    <w:rsid w:val="00A732B7"/>
    <w:rsid w:val="00A7527F"/>
    <w:rsid w:val="00A76E51"/>
    <w:rsid w:val="00A77769"/>
    <w:rsid w:val="00A83C4F"/>
    <w:rsid w:val="00A841DF"/>
    <w:rsid w:val="00A85580"/>
    <w:rsid w:val="00A9079E"/>
    <w:rsid w:val="00A90EB6"/>
    <w:rsid w:val="00A91550"/>
    <w:rsid w:val="00A9313B"/>
    <w:rsid w:val="00A95767"/>
    <w:rsid w:val="00A978FF"/>
    <w:rsid w:val="00AA1C65"/>
    <w:rsid w:val="00AB0B2D"/>
    <w:rsid w:val="00AB295C"/>
    <w:rsid w:val="00AB55E8"/>
    <w:rsid w:val="00AB5E15"/>
    <w:rsid w:val="00AB6413"/>
    <w:rsid w:val="00AB771D"/>
    <w:rsid w:val="00AC3094"/>
    <w:rsid w:val="00AC3942"/>
    <w:rsid w:val="00AC489A"/>
    <w:rsid w:val="00AC581F"/>
    <w:rsid w:val="00AC655E"/>
    <w:rsid w:val="00AC65B4"/>
    <w:rsid w:val="00AC7957"/>
    <w:rsid w:val="00AC7B29"/>
    <w:rsid w:val="00AD1C3A"/>
    <w:rsid w:val="00AE16AF"/>
    <w:rsid w:val="00AE2873"/>
    <w:rsid w:val="00AE40A9"/>
    <w:rsid w:val="00AE42E9"/>
    <w:rsid w:val="00AE48F2"/>
    <w:rsid w:val="00AF0065"/>
    <w:rsid w:val="00AF22CD"/>
    <w:rsid w:val="00AF4714"/>
    <w:rsid w:val="00AF4EBB"/>
    <w:rsid w:val="00AF6AA9"/>
    <w:rsid w:val="00B03734"/>
    <w:rsid w:val="00B04CA5"/>
    <w:rsid w:val="00B0783E"/>
    <w:rsid w:val="00B07D54"/>
    <w:rsid w:val="00B11F3D"/>
    <w:rsid w:val="00B12282"/>
    <w:rsid w:val="00B155E1"/>
    <w:rsid w:val="00B16034"/>
    <w:rsid w:val="00B2255E"/>
    <w:rsid w:val="00B23195"/>
    <w:rsid w:val="00B2488C"/>
    <w:rsid w:val="00B26F4C"/>
    <w:rsid w:val="00B34AA0"/>
    <w:rsid w:val="00B36CE0"/>
    <w:rsid w:val="00B436C3"/>
    <w:rsid w:val="00B44E3D"/>
    <w:rsid w:val="00B51575"/>
    <w:rsid w:val="00B536E1"/>
    <w:rsid w:val="00B53C9B"/>
    <w:rsid w:val="00B632DD"/>
    <w:rsid w:val="00B632DF"/>
    <w:rsid w:val="00B66875"/>
    <w:rsid w:val="00B66FDD"/>
    <w:rsid w:val="00B67D10"/>
    <w:rsid w:val="00B70359"/>
    <w:rsid w:val="00B7562B"/>
    <w:rsid w:val="00B80B75"/>
    <w:rsid w:val="00B80C11"/>
    <w:rsid w:val="00B82159"/>
    <w:rsid w:val="00B8465A"/>
    <w:rsid w:val="00B85BE4"/>
    <w:rsid w:val="00B86FD7"/>
    <w:rsid w:val="00B8700A"/>
    <w:rsid w:val="00B94D21"/>
    <w:rsid w:val="00B94DD7"/>
    <w:rsid w:val="00B956E3"/>
    <w:rsid w:val="00B9778C"/>
    <w:rsid w:val="00B97FE0"/>
    <w:rsid w:val="00BA45C7"/>
    <w:rsid w:val="00BA5327"/>
    <w:rsid w:val="00BA69F0"/>
    <w:rsid w:val="00BA7108"/>
    <w:rsid w:val="00BB1F72"/>
    <w:rsid w:val="00BB24E3"/>
    <w:rsid w:val="00BB62EC"/>
    <w:rsid w:val="00BB76FC"/>
    <w:rsid w:val="00BC02D2"/>
    <w:rsid w:val="00BC0920"/>
    <w:rsid w:val="00BC237B"/>
    <w:rsid w:val="00BC5441"/>
    <w:rsid w:val="00BC5631"/>
    <w:rsid w:val="00BC68EA"/>
    <w:rsid w:val="00BC7BDC"/>
    <w:rsid w:val="00BD6F2B"/>
    <w:rsid w:val="00BD7064"/>
    <w:rsid w:val="00BE0E27"/>
    <w:rsid w:val="00BE341E"/>
    <w:rsid w:val="00BE3624"/>
    <w:rsid w:val="00BE5C4B"/>
    <w:rsid w:val="00BF0F80"/>
    <w:rsid w:val="00BF186C"/>
    <w:rsid w:val="00BF3D20"/>
    <w:rsid w:val="00C04978"/>
    <w:rsid w:val="00C11408"/>
    <w:rsid w:val="00C1159E"/>
    <w:rsid w:val="00C11B97"/>
    <w:rsid w:val="00C15CD0"/>
    <w:rsid w:val="00C17797"/>
    <w:rsid w:val="00C20BC1"/>
    <w:rsid w:val="00C20D41"/>
    <w:rsid w:val="00C23559"/>
    <w:rsid w:val="00C23F5C"/>
    <w:rsid w:val="00C247CE"/>
    <w:rsid w:val="00C263A5"/>
    <w:rsid w:val="00C26848"/>
    <w:rsid w:val="00C30A76"/>
    <w:rsid w:val="00C31408"/>
    <w:rsid w:val="00C33FBD"/>
    <w:rsid w:val="00C340CC"/>
    <w:rsid w:val="00C37058"/>
    <w:rsid w:val="00C407DA"/>
    <w:rsid w:val="00C41B24"/>
    <w:rsid w:val="00C430BE"/>
    <w:rsid w:val="00C43374"/>
    <w:rsid w:val="00C462F7"/>
    <w:rsid w:val="00C51DFD"/>
    <w:rsid w:val="00C54398"/>
    <w:rsid w:val="00C548D6"/>
    <w:rsid w:val="00C60C64"/>
    <w:rsid w:val="00C61DEF"/>
    <w:rsid w:val="00C6789F"/>
    <w:rsid w:val="00C72EE9"/>
    <w:rsid w:val="00C74E19"/>
    <w:rsid w:val="00C80965"/>
    <w:rsid w:val="00C8099B"/>
    <w:rsid w:val="00C818C6"/>
    <w:rsid w:val="00C84849"/>
    <w:rsid w:val="00C84BEB"/>
    <w:rsid w:val="00C85188"/>
    <w:rsid w:val="00C854FE"/>
    <w:rsid w:val="00C87127"/>
    <w:rsid w:val="00C872A8"/>
    <w:rsid w:val="00C874A3"/>
    <w:rsid w:val="00C87A30"/>
    <w:rsid w:val="00C97EAE"/>
    <w:rsid w:val="00CA0215"/>
    <w:rsid w:val="00CA06EB"/>
    <w:rsid w:val="00CA1CDB"/>
    <w:rsid w:val="00CA34B4"/>
    <w:rsid w:val="00CA6B69"/>
    <w:rsid w:val="00CA7238"/>
    <w:rsid w:val="00CB0616"/>
    <w:rsid w:val="00CB098E"/>
    <w:rsid w:val="00CB7F88"/>
    <w:rsid w:val="00CC5256"/>
    <w:rsid w:val="00CC7156"/>
    <w:rsid w:val="00CC7D80"/>
    <w:rsid w:val="00CC7DA4"/>
    <w:rsid w:val="00CD2015"/>
    <w:rsid w:val="00CD3C5E"/>
    <w:rsid w:val="00CD47A6"/>
    <w:rsid w:val="00CD6634"/>
    <w:rsid w:val="00CD79C2"/>
    <w:rsid w:val="00CE4725"/>
    <w:rsid w:val="00CF0015"/>
    <w:rsid w:val="00CF1010"/>
    <w:rsid w:val="00CF3E42"/>
    <w:rsid w:val="00CF5F4D"/>
    <w:rsid w:val="00CF6288"/>
    <w:rsid w:val="00D005F4"/>
    <w:rsid w:val="00D00A03"/>
    <w:rsid w:val="00D02285"/>
    <w:rsid w:val="00D02C39"/>
    <w:rsid w:val="00D03393"/>
    <w:rsid w:val="00D03840"/>
    <w:rsid w:val="00D12176"/>
    <w:rsid w:val="00D13C5A"/>
    <w:rsid w:val="00D1652D"/>
    <w:rsid w:val="00D16565"/>
    <w:rsid w:val="00D16E8B"/>
    <w:rsid w:val="00D2079B"/>
    <w:rsid w:val="00D21B6A"/>
    <w:rsid w:val="00D23215"/>
    <w:rsid w:val="00D248F4"/>
    <w:rsid w:val="00D24C3C"/>
    <w:rsid w:val="00D2776F"/>
    <w:rsid w:val="00D32145"/>
    <w:rsid w:val="00D3280E"/>
    <w:rsid w:val="00D3290F"/>
    <w:rsid w:val="00D349CF"/>
    <w:rsid w:val="00D36DBF"/>
    <w:rsid w:val="00D374E4"/>
    <w:rsid w:val="00D41840"/>
    <w:rsid w:val="00D42B12"/>
    <w:rsid w:val="00D45E14"/>
    <w:rsid w:val="00D461E1"/>
    <w:rsid w:val="00D47978"/>
    <w:rsid w:val="00D507C4"/>
    <w:rsid w:val="00D510F5"/>
    <w:rsid w:val="00D537AC"/>
    <w:rsid w:val="00D54390"/>
    <w:rsid w:val="00D55106"/>
    <w:rsid w:val="00D5569C"/>
    <w:rsid w:val="00D5663D"/>
    <w:rsid w:val="00D63EEE"/>
    <w:rsid w:val="00D64041"/>
    <w:rsid w:val="00D6539D"/>
    <w:rsid w:val="00D65664"/>
    <w:rsid w:val="00D6799F"/>
    <w:rsid w:val="00D70C79"/>
    <w:rsid w:val="00D710AA"/>
    <w:rsid w:val="00D7241C"/>
    <w:rsid w:val="00D74793"/>
    <w:rsid w:val="00D752B8"/>
    <w:rsid w:val="00D81DD0"/>
    <w:rsid w:val="00D85C45"/>
    <w:rsid w:val="00D86A55"/>
    <w:rsid w:val="00D87983"/>
    <w:rsid w:val="00D907C7"/>
    <w:rsid w:val="00D90CC9"/>
    <w:rsid w:val="00D94BC6"/>
    <w:rsid w:val="00D94FCA"/>
    <w:rsid w:val="00D9612A"/>
    <w:rsid w:val="00D97086"/>
    <w:rsid w:val="00DA178E"/>
    <w:rsid w:val="00DA1892"/>
    <w:rsid w:val="00DA4812"/>
    <w:rsid w:val="00DA6AEB"/>
    <w:rsid w:val="00DA6F2F"/>
    <w:rsid w:val="00DB0808"/>
    <w:rsid w:val="00DB3BBA"/>
    <w:rsid w:val="00DB43E1"/>
    <w:rsid w:val="00DB4FC5"/>
    <w:rsid w:val="00DB5EE7"/>
    <w:rsid w:val="00DC2334"/>
    <w:rsid w:val="00DC378C"/>
    <w:rsid w:val="00DC4659"/>
    <w:rsid w:val="00DD04AF"/>
    <w:rsid w:val="00DD7045"/>
    <w:rsid w:val="00DE294A"/>
    <w:rsid w:val="00DF25EF"/>
    <w:rsid w:val="00E10FAF"/>
    <w:rsid w:val="00E15FB4"/>
    <w:rsid w:val="00E16E6B"/>
    <w:rsid w:val="00E17FD3"/>
    <w:rsid w:val="00E24263"/>
    <w:rsid w:val="00E26453"/>
    <w:rsid w:val="00E319A9"/>
    <w:rsid w:val="00E32DDF"/>
    <w:rsid w:val="00E3337E"/>
    <w:rsid w:val="00E36148"/>
    <w:rsid w:val="00E4500F"/>
    <w:rsid w:val="00E50844"/>
    <w:rsid w:val="00E5622A"/>
    <w:rsid w:val="00E60A43"/>
    <w:rsid w:val="00E60BCE"/>
    <w:rsid w:val="00E613E0"/>
    <w:rsid w:val="00E71CEC"/>
    <w:rsid w:val="00E84359"/>
    <w:rsid w:val="00E847F9"/>
    <w:rsid w:val="00E84A16"/>
    <w:rsid w:val="00E854EB"/>
    <w:rsid w:val="00E91779"/>
    <w:rsid w:val="00E92655"/>
    <w:rsid w:val="00E94F2C"/>
    <w:rsid w:val="00E953C9"/>
    <w:rsid w:val="00EA0060"/>
    <w:rsid w:val="00EA0358"/>
    <w:rsid w:val="00EA13AB"/>
    <w:rsid w:val="00EA20B9"/>
    <w:rsid w:val="00EA7540"/>
    <w:rsid w:val="00EB33B9"/>
    <w:rsid w:val="00EB5026"/>
    <w:rsid w:val="00EB6FAA"/>
    <w:rsid w:val="00EB76B6"/>
    <w:rsid w:val="00EB7A9D"/>
    <w:rsid w:val="00EB7DA3"/>
    <w:rsid w:val="00EC0F26"/>
    <w:rsid w:val="00EC3667"/>
    <w:rsid w:val="00EC4181"/>
    <w:rsid w:val="00EC41AA"/>
    <w:rsid w:val="00EC7539"/>
    <w:rsid w:val="00ED1A9C"/>
    <w:rsid w:val="00ED287A"/>
    <w:rsid w:val="00ED361E"/>
    <w:rsid w:val="00ED628B"/>
    <w:rsid w:val="00EE017F"/>
    <w:rsid w:val="00EE0753"/>
    <w:rsid w:val="00EE44F1"/>
    <w:rsid w:val="00EE5103"/>
    <w:rsid w:val="00EE5D9B"/>
    <w:rsid w:val="00EF1E62"/>
    <w:rsid w:val="00EF30A7"/>
    <w:rsid w:val="00EF3BA4"/>
    <w:rsid w:val="00EF4C4D"/>
    <w:rsid w:val="00EF526A"/>
    <w:rsid w:val="00F01529"/>
    <w:rsid w:val="00F03782"/>
    <w:rsid w:val="00F04AEA"/>
    <w:rsid w:val="00F0722C"/>
    <w:rsid w:val="00F14534"/>
    <w:rsid w:val="00F1571F"/>
    <w:rsid w:val="00F157A0"/>
    <w:rsid w:val="00F224FD"/>
    <w:rsid w:val="00F24495"/>
    <w:rsid w:val="00F27200"/>
    <w:rsid w:val="00F32AB9"/>
    <w:rsid w:val="00F356D9"/>
    <w:rsid w:val="00F40E2C"/>
    <w:rsid w:val="00F4215C"/>
    <w:rsid w:val="00F422DC"/>
    <w:rsid w:val="00F42BCA"/>
    <w:rsid w:val="00F4579D"/>
    <w:rsid w:val="00F458D2"/>
    <w:rsid w:val="00F53C1B"/>
    <w:rsid w:val="00F5742C"/>
    <w:rsid w:val="00F57732"/>
    <w:rsid w:val="00F60F11"/>
    <w:rsid w:val="00F6239D"/>
    <w:rsid w:val="00F63666"/>
    <w:rsid w:val="00F653E0"/>
    <w:rsid w:val="00F66AAE"/>
    <w:rsid w:val="00F675AF"/>
    <w:rsid w:val="00F70E6C"/>
    <w:rsid w:val="00F7163C"/>
    <w:rsid w:val="00F7705E"/>
    <w:rsid w:val="00F7772F"/>
    <w:rsid w:val="00F77A39"/>
    <w:rsid w:val="00F80D0A"/>
    <w:rsid w:val="00F828BE"/>
    <w:rsid w:val="00F830AA"/>
    <w:rsid w:val="00F84126"/>
    <w:rsid w:val="00F84924"/>
    <w:rsid w:val="00F85BBF"/>
    <w:rsid w:val="00F87768"/>
    <w:rsid w:val="00FA0294"/>
    <w:rsid w:val="00FA5C75"/>
    <w:rsid w:val="00FB2324"/>
    <w:rsid w:val="00FB2F4A"/>
    <w:rsid w:val="00FB416A"/>
    <w:rsid w:val="00FB5F46"/>
    <w:rsid w:val="00FB7F96"/>
    <w:rsid w:val="00FD040B"/>
    <w:rsid w:val="00FD08FC"/>
    <w:rsid w:val="00FD0B05"/>
    <w:rsid w:val="00FD270E"/>
    <w:rsid w:val="00FD2917"/>
    <w:rsid w:val="00FD4C39"/>
    <w:rsid w:val="00FD5D3C"/>
    <w:rsid w:val="00FD6316"/>
    <w:rsid w:val="00FD64CA"/>
    <w:rsid w:val="00FD7B01"/>
    <w:rsid w:val="00FD7E91"/>
    <w:rsid w:val="00FE2E29"/>
    <w:rsid w:val="00FE4062"/>
    <w:rsid w:val="00FE44A5"/>
    <w:rsid w:val="00FE7FAE"/>
    <w:rsid w:val="00FF165D"/>
    <w:rsid w:val="00FF2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76C09"/>
  <w15:chartTrackingRefBased/>
  <w15:docId w15:val="{55BD26DB-240C-4BE4-AB05-6227AFFED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47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B4FD3"/>
    <w:pPr>
      <w:spacing w:after="0" w:line="240" w:lineRule="auto"/>
    </w:pPr>
  </w:style>
  <w:style w:type="table" w:styleId="TableGrid">
    <w:name w:val="Table Grid"/>
    <w:basedOn w:val="TableNormal"/>
    <w:uiPriority w:val="59"/>
    <w:rsid w:val="006F3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87FE9"/>
    <w:rPr>
      <w:color w:val="808080"/>
    </w:rPr>
  </w:style>
  <w:style w:type="character" w:customStyle="1" w:styleId="SRPRIPREMAChar">
    <w:name w:val="SR PRIPREMA Char"/>
    <w:link w:val="SRPRIPREMA"/>
    <w:locked/>
    <w:rsid w:val="00A9079E"/>
    <w:rPr>
      <w:rFonts w:ascii="Times New Roman" w:hAnsi="Times New Roman" w:cs="Times New Roman"/>
      <w:b/>
      <w:bCs/>
      <w:color w:val="2D73B3"/>
      <w:sz w:val="36"/>
      <w:szCs w:val="36"/>
      <w:lang w:val="en-GB" w:eastAsia="en-GB"/>
    </w:rPr>
  </w:style>
  <w:style w:type="paragraph" w:customStyle="1" w:styleId="SRPRIPREMA">
    <w:name w:val="SR PRIPREMA"/>
    <w:basedOn w:val="Normal"/>
    <w:link w:val="SRPRIPREMAChar"/>
    <w:qFormat/>
    <w:rsid w:val="00A9079E"/>
    <w:pPr>
      <w:autoSpaceDE w:val="0"/>
      <w:autoSpaceDN w:val="0"/>
      <w:adjustRightInd w:val="0"/>
      <w:spacing w:after="0" w:line="288" w:lineRule="auto"/>
    </w:pPr>
    <w:rPr>
      <w:rFonts w:ascii="Times New Roman" w:hAnsi="Times New Roman" w:cs="Times New Roman"/>
      <w:b/>
      <w:bCs/>
      <w:color w:val="2D73B3"/>
      <w:sz w:val="36"/>
      <w:szCs w:val="36"/>
      <w:lang w:val="en-GB" w:eastAsia="en-GB"/>
    </w:rPr>
  </w:style>
  <w:style w:type="paragraph" w:customStyle="1" w:styleId="osnovni-txt">
    <w:name w:val="osnovni-txt"/>
    <w:basedOn w:val="Normal"/>
    <w:rsid w:val="00A9079E"/>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A9079E"/>
    <w:pPr>
      <w:ind w:left="720"/>
      <w:contextualSpacing/>
    </w:pPr>
  </w:style>
  <w:style w:type="paragraph" w:styleId="CommentText">
    <w:name w:val="annotation text"/>
    <w:basedOn w:val="Normal"/>
    <w:link w:val="CommentTextChar"/>
    <w:uiPriority w:val="99"/>
    <w:semiHidden/>
    <w:unhideWhenUsed/>
    <w:rsid w:val="00EF3BA4"/>
    <w:pPr>
      <w:spacing w:line="240" w:lineRule="auto"/>
    </w:pPr>
    <w:rPr>
      <w:sz w:val="20"/>
      <w:szCs w:val="20"/>
    </w:rPr>
  </w:style>
  <w:style w:type="character" w:customStyle="1" w:styleId="CommentTextChar">
    <w:name w:val="Comment Text Char"/>
    <w:basedOn w:val="DefaultParagraphFont"/>
    <w:link w:val="CommentText"/>
    <w:uiPriority w:val="99"/>
    <w:semiHidden/>
    <w:rsid w:val="00EF3BA4"/>
    <w:rPr>
      <w:sz w:val="20"/>
      <w:szCs w:val="20"/>
    </w:rPr>
  </w:style>
  <w:style w:type="paragraph" w:styleId="Header">
    <w:name w:val="header"/>
    <w:basedOn w:val="Normal"/>
    <w:link w:val="HeaderChar"/>
    <w:uiPriority w:val="99"/>
    <w:unhideWhenUsed/>
    <w:rsid w:val="000732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3266"/>
  </w:style>
  <w:style w:type="paragraph" w:styleId="Footer">
    <w:name w:val="footer"/>
    <w:basedOn w:val="Normal"/>
    <w:link w:val="FooterChar"/>
    <w:uiPriority w:val="99"/>
    <w:unhideWhenUsed/>
    <w:rsid w:val="000732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3266"/>
  </w:style>
  <w:style w:type="paragraph" w:customStyle="1" w:styleId="Buleti">
    <w:name w:val="Buleti"/>
    <w:basedOn w:val="ListParagraph"/>
    <w:link w:val="BuletiChar"/>
    <w:qFormat/>
    <w:rsid w:val="00140C8A"/>
    <w:pPr>
      <w:numPr>
        <w:numId w:val="6"/>
      </w:numPr>
      <w:spacing w:after="0" w:line="240" w:lineRule="auto"/>
      <w:ind w:left="144" w:hanging="144"/>
    </w:pPr>
    <w:rPr>
      <w:rFonts w:cstheme="minorHAnsi"/>
      <w:sz w:val="24"/>
      <w:szCs w:val="24"/>
      <w:lang w:val="sr-Cyrl-RS"/>
    </w:rPr>
  </w:style>
  <w:style w:type="character" w:customStyle="1" w:styleId="ListParagraphChar">
    <w:name w:val="List Paragraph Char"/>
    <w:basedOn w:val="DefaultParagraphFont"/>
    <w:link w:val="ListParagraph"/>
    <w:uiPriority w:val="34"/>
    <w:rsid w:val="00140C8A"/>
  </w:style>
  <w:style w:type="character" w:customStyle="1" w:styleId="BuletiChar">
    <w:name w:val="Buleti Char"/>
    <w:basedOn w:val="ListParagraphChar"/>
    <w:link w:val="Buleti"/>
    <w:rsid w:val="00140C8A"/>
    <w:rPr>
      <w:rFonts w:cstheme="minorHAnsi"/>
      <w:sz w:val="24"/>
      <w:szCs w:val="24"/>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32462">
      <w:bodyDiv w:val="1"/>
      <w:marLeft w:val="0"/>
      <w:marRight w:val="0"/>
      <w:marTop w:val="0"/>
      <w:marBottom w:val="0"/>
      <w:divBdr>
        <w:top w:val="none" w:sz="0" w:space="0" w:color="auto"/>
        <w:left w:val="none" w:sz="0" w:space="0" w:color="auto"/>
        <w:bottom w:val="none" w:sz="0" w:space="0" w:color="auto"/>
        <w:right w:val="none" w:sz="0" w:space="0" w:color="auto"/>
      </w:divBdr>
      <w:divsChild>
        <w:div w:id="1367173024">
          <w:marLeft w:val="0"/>
          <w:marRight w:val="0"/>
          <w:marTop w:val="0"/>
          <w:marBottom w:val="0"/>
          <w:divBdr>
            <w:top w:val="none" w:sz="0" w:space="0" w:color="auto"/>
            <w:left w:val="none" w:sz="0" w:space="0" w:color="auto"/>
            <w:bottom w:val="none" w:sz="0" w:space="0" w:color="auto"/>
            <w:right w:val="none" w:sz="0" w:space="0" w:color="auto"/>
          </w:divBdr>
        </w:div>
        <w:div w:id="100998994">
          <w:marLeft w:val="0"/>
          <w:marRight w:val="0"/>
          <w:marTop w:val="0"/>
          <w:marBottom w:val="0"/>
          <w:divBdr>
            <w:top w:val="none" w:sz="0" w:space="0" w:color="auto"/>
            <w:left w:val="none" w:sz="0" w:space="0" w:color="auto"/>
            <w:bottom w:val="none" w:sz="0" w:space="0" w:color="auto"/>
            <w:right w:val="none" w:sz="0" w:space="0" w:color="auto"/>
          </w:divBdr>
        </w:div>
        <w:div w:id="435904277">
          <w:marLeft w:val="0"/>
          <w:marRight w:val="0"/>
          <w:marTop w:val="0"/>
          <w:marBottom w:val="0"/>
          <w:divBdr>
            <w:top w:val="none" w:sz="0" w:space="0" w:color="auto"/>
            <w:left w:val="none" w:sz="0" w:space="0" w:color="auto"/>
            <w:bottom w:val="none" w:sz="0" w:space="0" w:color="auto"/>
            <w:right w:val="none" w:sz="0" w:space="0" w:color="auto"/>
          </w:divBdr>
        </w:div>
        <w:div w:id="1467628965">
          <w:marLeft w:val="0"/>
          <w:marRight w:val="0"/>
          <w:marTop w:val="0"/>
          <w:marBottom w:val="0"/>
          <w:divBdr>
            <w:top w:val="none" w:sz="0" w:space="0" w:color="auto"/>
            <w:left w:val="none" w:sz="0" w:space="0" w:color="auto"/>
            <w:bottom w:val="none" w:sz="0" w:space="0" w:color="auto"/>
            <w:right w:val="none" w:sz="0" w:space="0" w:color="auto"/>
          </w:divBdr>
        </w:div>
        <w:div w:id="2143886036">
          <w:marLeft w:val="0"/>
          <w:marRight w:val="0"/>
          <w:marTop w:val="0"/>
          <w:marBottom w:val="0"/>
          <w:divBdr>
            <w:top w:val="none" w:sz="0" w:space="0" w:color="auto"/>
            <w:left w:val="none" w:sz="0" w:space="0" w:color="auto"/>
            <w:bottom w:val="none" w:sz="0" w:space="0" w:color="auto"/>
            <w:right w:val="none" w:sz="0" w:space="0" w:color="auto"/>
          </w:divBdr>
        </w:div>
        <w:div w:id="1362319696">
          <w:marLeft w:val="0"/>
          <w:marRight w:val="0"/>
          <w:marTop w:val="0"/>
          <w:marBottom w:val="0"/>
          <w:divBdr>
            <w:top w:val="none" w:sz="0" w:space="0" w:color="auto"/>
            <w:left w:val="none" w:sz="0" w:space="0" w:color="auto"/>
            <w:bottom w:val="none" w:sz="0" w:space="0" w:color="auto"/>
            <w:right w:val="none" w:sz="0" w:space="0" w:color="auto"/>
          </w:divBdr>
        </w:div>
        <w:div w:id="1683318474">
          <w:marLeft w:val="0"/>
          <w:marRight w:val="0"/>
          <w:marTop w:val="0"/>
          <w:marBottom w:val="0"/>
          <w:divBdr>
            <w:top w:val="none" w:sz="0" w:space="0" w:color="auto"/>
            <w:left w:val="none" w:sz="0" w:space="0" w:color="auto"/>
            <w:bottom w:val="none" w:sz="0" w:space="0" w:color="auto"/>
            <w:right w:val="none" w:sz="0" w:space="0" w:color="auto"/>
          </w:divBdr>
        </w:div>
        <w:div w:id="189340064">
          <w:marLeft w:val="0"/>
          <w:marRight w:val="0"/>
          <w:marTop w:val="0"/>
          <w:marBottom w:val="0"/>
          <w:divBdr>
            <w:top w:val="none" w:sz="0" w:space="0" w:color="auto"/>
            <w:left w:val="none" w:sz="0" w:space="0" w:color="auto"/>
            <w:bottom w:val="none" w:sz="0" w:space="0" w:color="auto"/>
            <w:right w:val="none" w:sz="0" w:space="0" w:color="auto"/>
          </w:divBdr>
        </w:div>
        <w:div w:id="214708824">
          <w:marLeft w:val="0"/>
          <w:marRight w:val="0"/>
          <w:marTop w:val="0"/>
          <w:marBottom w:val="0"/>
          <w:divBdr>
            <w:top w:val="none" w:sz="0" w:space="0" w:color="auto"/>
            <w:left w:val="none" w:sz="0" w:space="0" w:color="auto"/>
            <w:bottom w:val="none" w:sz="0" w:space="0" w:color="auto"/>
            <w:right w:val="none" w:sz="0" w:space="0" w:color="auto"/>
          </w:divBdr>
        </w:div>
        <w:div w:id="2105228568">
          <w:marLeft w:val="0"/>
          <w:marRight w:val="0"/>
          <w:marTop w:val="0"/>
          <w:marBottom w:val="0"/>
          <w:divBdr>
            <w:top w:val="none" w:sz="0" w:space="0" w:color="auto"/>
            <w:left w:val="none" w:sz="0" w:space="0" w:color="auto"/>
            <w:bottom w:val="none" w:sz="0" w:space="0" w:color="auto"/>
            <w:right w:val="none" w:sz="0" w:space="0" w:color="auto"/>
          </w:divBdr>
        </w:div>
        <w:div w:id="1402875124">
          <w:marLeft w:val="0"/>
          <w:marRight w:val="0"/>
          <w:marTop w:val="0"/>
          <w:marBottom w:val="0"/>
          <w:divBdr>
            <w:top w:val="none" w:sz="0" w:space="0" w:color="auto"/>
            <w:left w:val="none" w:sz="0" w:space="0" w:color="auto"/>
            <w:bottom w:val="none" w:sz="0" w:space="0" w:color="auto"/>
            <w:right w:val="none" w:sz="0" w:space="0" w:color="auto"/>
          </w:divBdr>
        </w:div>
        <w:div w:id="249395185">
          <w:marLeft w:val="0"/>
          <w:marRight w:val="0"/>
          <w:marTop w:val="0"/>
          <w:marBottom w:val="0"/>
          <w:divBdr>
            <w:top w:val="none" w:sz="0" w:space="0" w:color="auto"/>
            <w:left w:val="none" w:sz="0" w:space="0" w:color="auto"/>
            <w:bottom w:val="none" w:sz="0" w:space="0" w:color="auto"/>
            <w:right w:val="none" w:sz="0" w:space="0" w:color="auto"/>
          </w:divBdr>
        </w:div>
        <w:div w:id="89401277">
          <w:marLeft w:val="0"/>
          <w:marRight w:val="0"/>
          <w:marTop w:val="0"/>
          <w:marBottom w:val="0"/>
          <w:divBdr>
            <w:top w:val="none" w:sz="0" w:space="0" w:color="auto"/>
            <w:left w:val="none" w:sz="0" w:space="0" w:color="auto"/>
            <w:bottom w:val="none" w:sz="0" w:space="0" w:color="auto"/>
            <w:right w:val="none" w:sz="0" w:space="0" w:color="auto"/>
          </w:divBdr>
        </w:div>
      </w:divsChild>
    </w:div>
    <w:div w:id="15692190">
      <w:bodyDiv w:val="1"/>
      <w:marLeft w:val="0"/>
      <w:marRight w:val="0"/>
      <w:marTop w:val="0"/>
      <w:marBottom w:val="0"/>
      <w:divBdr>
        <w:top w:val="none" w:sz="0" w:space="0" w:color="auto"/>
        <w:left w:val="none" w:sz="0" w:space="0" w:color="auto"/>
        <w:bottom w:val="none" w:sz="0" w:space="0" w:color="auto"/>
        <w:right w:val="none" w:sz="0" w:space="0" w:color="auto"/>
      </w:divBdr>
      <w:divsChild>
        <w:div w:id="250895406">
          <w:marLeft w:val="0"/>
          <w:marRight w:val="0"/>
          <w:marTop w:val="0"/>
          <w:marBottom w:val="0"/>
          <w:divBdr>
            <w:top w:val="none" w:sz="0" w:space="0" w:color="auto"/>
            <w:left w:val="none" w:sz="0" w:space="0" w:color="auto"/>
            <w:bottom w:val="none" w:sz="0" w:space="0" w:color="auto"/>
            <w:right w:val="none" w:sz="0" w:space="0" w:color="auto"/>
          </w:divBdr>
        </w:div>
        <w:div w:id="1757290532">
          <w:marLeft w:val="0"/>
          <w:marRight w:val="0"/>
          <w:marTop w:val="0"/>
          <w:marBottom w:val="0"/>
          <w:divBdr>
            <w:top w:val="none" w:sz="0" w:space="0" w:color="auto"/>
            <w:left w:val="none" w:sz="0" w:space="0" w:color="auto"/>
            <w:bottom w:val="none" w:sz="0" w:space="0" w:color="auto"/>
            <w:right w:val="none" w:sz="0" w:space="0" w:color="auto"/>
          </w:divBdr>
        </w:div>
        <w:div w:id="133497529">
          <w:marLeft w:val="0"/>
          <w:marRight w:val="0"/>
          <w:marTop w:val="0"/>
          <w:marBottom w:val="0"/>
          <w:divBdr>
            <w:top w:val="none" w:sz="0" w:space="0" w:color="auto"/>
            <w:left w:val="none" w:sz="0" w:space="0" w:color="auto"/>
            <w:bottom w:val="none" w:sz="0" w:space="0" w:color="auto"/>
            <w:right w:val="none" w:sz="0" w:space="0" w:color="auto"/>
          </w:divBdr>
        </w:div>
        <w:div w:id="79721024">
          <w:marLeft w:val="0"/>
          <w:marRight w:val="0"/>
          <w:marTop w:val="0"/>
          <w:marBottom w:val="0"/>
          <w:divBdr>
            <w:top w:val="none" w:sz="0" w:space="0" w:color="auto"/>
            <w:left w:val="none" w:sz="0" w:space="0" w:color="auto"/>
            <w:bottom w:val="none" w:sz="0" w:space="0" w:color="auto"/>
            <w:right w:val="none" w:sz="0" w:space="0" w:color="auto"/>
          </w:divBdr>
        </w:div>
        <w:div w:id="787238620">
          <w:marLeft w:val="0"/>
          <w:marRight w:val="0"/>
          <w:marTop w:val="0"/>
          <w:marBottom w:val="0"/>
          <w:divBdr>
            <w:top w:val="none" w:sz="0" w:space="0" w:color="auto"/>
            <w:left w:val="none" w:sz="0" w:space="0" w:color="auto"/>
            <w:bottom w:val="none" w:sz="0" w:space="0" w:color="auto"/>
            <w:right w:val="none" w:sz="0" w:space="0" w:color="auto"/>
          </w:divBdr>
        </w:div>
        <w:div w:id="2077044075">
          <w:marLeft w:val="0"/>
          <w:marRight w:val="0"/>
          <w:marTop w:val="0"/>
          <w:marBottom w:val="0"/>
          <w:divBdr>
            <w:top w:val="none" w:sz="0" w:space="0" w:color="auto"/>
            <w:left w:val="none" w:sz="0" w:space="0" w:color="auto"/>
            <w:bottom w:val="none" w:sz="0" w:space="0" w:color="auto"/>
            <w:right w:val="none" w:sz="0" w:space="0" w:color="auto"/>
          </w:divBdr>
        </w:div>
        <w:div w:id="1780835347">
          <w:marLeft w:val="0"/>
          <w:marRight w:val="0"/>
          <w:marTop w:val="0"/>
          <w:marBottom w:val="0"/>
          <w:divBdr>
            <w:top w:val="none" w:sz="0" w:space="0" w:color="auto"/>
            <w:left w:val="none" w:sz="0" w:space="0" w:color="auto"/>
            <w:bottom w:val="none" w:sz="0" w:space="0" w:color="auto"/>
            <w:right w:val="none" w:sz="0" w:space="0" w:color="auto"/>
          </w:divBdr>
        </w:div>
        <w:div w:id="1555701277">
          <w:marLeft w:val="0"/>
          <w:marRight w:val="0"/>
          <w:marTop w:val="0"/>
          <w:marBottom w:val="0"/>
          <w:divBdr>
            <w:top w:val="none" w:sz="0" w:space="0" w:color="auto"/>
            <w:left w:val="none" w:sz="0" w:space="0" w:color="auto"/>
            <w:bottom w:val="none" w:sz="0" w:space="0" w:color="auto"/>
            <w:right w:val="none" w:sz="0" w:space="0" w:color="auto"/>
          </w:divBdr>
        </w:div>
        <w:div w:id="1356997044">
          <w:marLeft w:val="0"/>
          <w:marRight w:val="0"/>
          <w:marTop w:val="0"/>
          <w:marBottom w:val="0"/>
          <w:divBdr>
            <w:top w:val="none" w:sz="0" w:space="0" w:color="auto"/>
            <w:left w:val="none" w:sz="0" w:space="0" w:color="auto"/>
            <w:bottom w:val="none" w:sz="0" w:space="0" w:color="auto"/>
            <w:right w:val="none" w:sz="0" w:space="0" w:color="auto"/>
          </w:divBdr>
        </w:div>
        <w:div w:id="1974023855">
          <w:marLeft w:val="0"/>
          <w:marRight w:val="0"/>
          <w:marTop w:val="0"/>
          <w:marBottom w:val="0"/>
          <w:divBdr>
            <w:top w:val="none" w:sz="0" w:space="0" w:color="auto"/>
            <w:left w:val="none" w:sz="0" w:space="0" w:color="auto"/>
            <w:bottom w:val="none" w:sz="0" w:space="0" w:color="auto"/>
            <w:right w:val="none" w:sz="0" w:space="0" w:color="auto"/>
          </w:divBdr>
        </w:div>
        <w:div w:id="1721316719">
          <w:marLeft w:val="0"/>
          <w:marRight w:val="0"/>
          <w:marTop w:val="0"/>
          <w:marBottom w:val="0"/>
          <w:divBdr>
            <w:top w:val="none" w:sz="0" w:space="0" w:color="auto"/>
            <w:left w:val="none" w:sz="0" w:space="0" w:color="auto"/>
            <w:bottom w:val="none" w:sz="0" w:space="0" w:color="auto"/>
            <w:right w:val="none" w:sz="0" w:space="0" w:color="auto"/>
          </w:divBdr>
        </w:div>
      </w:divsChild>
    </w:div>
    <w:div w:id="261496796">
      <w:bodyDiv w:val="1"/>
      <w:marLeft w:val="0"/>
      <w:marRight w:val="0"/>
      <w:marTop w:val="0"/>
      <w:marBottom w:val="0"/>
      <w:divBdr>
        <w:top w:val="none" w:sz="0" w:space="0" w:color="auto"/>
        <w:left w:val="none" w:sz="0" w:space="0" w:color="auto"/>
        <w:bottom w:val="none" w:sz="0" w:space="0" w:color="auto"/>
        <w:right w:val="none" w:sz="0" w:space="0" w:color="auto"/>
      </w:divBdr>
    </w:div>
    <w:div w:id="612443255">
      <w:bodyDiv w:val="1"/>
      <w:marLeft w:val="0"/>
      <w:marRight w:val="0"/>
      <w:marTop w:val="0"/>
      <w:marBottom w:val="0"/>
      <w:divBdr>
        <w:top w:val="none" w:sz="0" w:space="0" w:color="auto"/>
        <w:left w:val="none" w:sz="0" w:space="0" w:color="auto"/>
        <w:bottom w:val="none" w:sz="0" w:space="0" w:color="auto"/>
        <w:right w:val="none" w:sz="0" w:space="0" w:color="auto"/>
      </w:divBdr>
    </w:div>
    <w:div w:id="1055471822">
      <w:bodyDiv w:val="1"/>
      <w:marLeft w:val="0"/>
      <w:marRight w:val="0"/>
      <w:marTop w:val="0"/>
      <w:marBottom w:val="0"/>
      <w:divBdr>
        <w:top w:val="none" w:sz="0" w:space="0" w:color="auto"/>
        <w:left w:val="none" w:sz="0" w:space="0" w:color="auto"/>
        <w:bottom w:val="none" w:sz="0" w:space="0" w:color="auto"/>
        <w:right w:val="none" w:sz="0" w:space="0" w:color="auto"/>
      </w:divBdr>
    </w:div>
    <w:div w:id="1239560231">
      <w:bodyDiv w:val="1"/>
      <w:marLeft w:val="0"/>
      <w:marRight w:val="0"/>
      <w:marTop w:val="0"/>
      <w:marBottom w:val="0"/>
      <w:divBdr>
        <w:top w:val="none" w:sz="0" w:space="0" w:color="auto"/>
        <w:left w:val="none" w:sz="0" w:space="0" w:color="auto"/>
        <w:bottom w:val="none" w:sz="0" w:space="0" w:color="auto"/>
        <w:right w:val="none" w:sz="0" w:space="0" w:color="auto"/>
      </w:divBdr>
      <w:divsChild>
        <w:div w:id="539512786">
          <w:marLeft w:val="0"/>
          <w:marRight w:val="0"/>
          <w:marTop w:val="0"/>
          <w:marBottom w:val="0"/>
          <w:divBdr>
            <w:top w:val="none" w:sz="0" w:space="0" w:color="auto"/>
            <w:left w:val="none" w:sz="0" w:space="0" w:color="auto"/>
            <w:bottom w:val="none" w:sz="0" w:space="0" w:color="auto"/>
            <w:right w:val="none" w:sz="0" w:space="0" w:color="auto"/>
          </w:divBdr>
          <w:divsChild>
            <w:div w:id="97749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595569">
      <w:bodyDiv w:val="1"/>
      <w:marLeft w:val="0"/>
      <w:marRight w:val="0"/>
      <w:marTop w:val="0"/>
      <w:marBottom w:val="0"/>
      <w:divBdr>
        <w:top w:val="none" w:sz="0" w:space="0" w:color="auto"/>
        <w:left w:val="none" w:sz="0" w:space="0" w:color="auto"/>
        <w:bottom w:val="none" w:sz="0" w:space="0" w:color="auto"/>
        <w:right w:val="none" w:sz="0" w:space="0" w:color="auto"/>
      </w:divBdr>
    </w:div>
    <w:div w:id="1530143744">
      <w:bodyDiv w:val="1"/>
      <w:marLeft w:val="0"/>
      <w:marRight w:val="0"/>
      <w:marTop w:val="0"/>
      <w:marBottom w:val="0"/>
      <w:divBdr>
        <w:top w:val="none" w:sz="0" w:space="0" w:color="auto"/>
        <w:left w:val="none" w:sz="0" w:space="0" w:color="auto"/>
        <w:bottom w:val="none" w:sz="0" w:space="0" w:color="auto"/>
        <w:right w:val="none" w:sz="0" w:space="0" w:color="auto"/>
      </w:divBdr>
    </w:div>
    <w:div w:id="1598102168">
      <w:bodyDiv w:val="1"/>
      <w:marLeft w:val="0"/>
      <w:marRight w:val="0"/>
      <w:marTop w:val="0"/>
      <w:marBottom w:val="0"/>
      <w:divBdr>
        <w:top w:val="none" w:sz="0" w:space="0" w:color="auto"/>
        <w:left w:val="none" w:sz="0" w:space="0" w:color="auto"/>
        <w:bottom w:val="none" w:sz="0" w:space="0" w:color="auto"/>
        <w:right w:val="none" w:sz="0" w:space="0" w:color="auto"/>
      </w:divBdr>
      <w:divsChild>
        <w:div w:id="1044403828">
          <w:marLeft w:val="0"/>
          <w:marRight w:val="0"/>
          <w:marTop w:val="0"/>
          <w:marBottom w:val="0"/>
          <w:divBdr>
            <w:top w:val="none" w:sz="0" w:space="0" w:color="auto"/>
            <w:left w:val="none" w:sz="0" w:space="0" w:color="auto"/>
            <w:bottom w:val="none" w:sz="0" w:space="0" w:color="auto"/>
            <w:right w:val="none" w:sz="0" w:space="0" w:color="auto"/>
          </w:divBdr>
        </w:div>
        <w:div w:id="945624069">
          <w:marLeft w:val="0"/>
          <w:marRight w:val="0"/>
          <w:marTop w:val="0"/>
          <w:marBottom w:val="0"/>
          <w:divBdr>
            <w:top w:val="none" w:sz="0" w:space="0" w:color="auto"/>
            <w:left w:val="none" w:sz="0" w:space="0" w:color="auto"/>
            <w:bottom w:val="none" w:sz="0" w:space="0" w:color="auto"/>
            <w:right w:val="none" w:sz="0" w:space="0" w:color="auto"/>
          </w:divBdr>
        </w:div>
        <w:div w:id="611592289">
          <w:marLeft w:val="0"/>
          <w:marRight w:val="0"/>
          <w:marTop w:val="0"/>
          <w:marBottom w:val="0"/>
          <w:divBdr>
            <w:top w:val="none" w:sz="0" w:space="0" w:color="auto"/>
            <w:left w:val="none" w:sz="0" w:space="0" w:color="auto"/>
            <w:bottom w:val="none" w:sz="0" w:space="0" w:color="auto"/>
            <w:right w:val="none" w:sz="0" w:space="0" w:color="auto"/>
          </w:divBdr>
        </w:div>
        <w:div w:id="917667361">
          <w:marLeft w:val="0"/>
          <w:marRight w:val="0"/>
          <w:marTop w:val="0"/>
          <w:marBottom w:val="0"/>
          <w:divBdr>
            <w:top w:val="none" w:sz="0" w:space="0" w:color="auto"/>
            <w:left w:val="none" w:sz="0" w:space="0" w:color="auto"/>
            <w:bottom w:val="none" w:sz="0" w:space="0" w:color="auto"/>
            <w:right w:val="none" w:sz="0" w:space="0" w:color="auto"/>
          </w:divBdr>
        </w:div>
        <w:div w:id="1449734553">
          <w:marLeft w:val="0"/>
          <w:marRight w:val="0"/>
          <w:marTop w:val="0"/>
          <w:marBottom w:val="0"/>
          <w:divBdr>
            <w:top w:val="none" w:sz="0" w:space="0" w:color="auto"/>
            <w:left w:val="none" w:sz="0" w:space="0" w:color="auto"/>
            <w:bottom w:val="none" w:sz="0" w:space="0" w:color="auto"/>
            <w:right w:val="none" w:sz="0" w:space="0" w:color="auto"/>
          </w:divBdr>
        </w:div>
        <w:div w:id="1549951165">
          <w:marLeft w:val="0"/>
          <w:marRight w:val="0"/>
          <w:marTop w:val="0"/>
          <w:marBottom w:val="0"/>
          <w:divBdr>
            <w:top w:val="none" w:sz="0" w:space="0" w:color="auto"/>
            <w:left w:val="none" w:sz="0" w:space="0" w:color="auto"/>
            <w:bottom w:val="none" w:sz="0" w:space="0" w:color="auto"/>
            <w:right w:val="none" w:sz="0" w:space="0" w:color="auto"/>
          </w:divBdr>
        </w:div>
        <w:div w:id="1512528910">
          <w:marLeft w:val="0"/>
          <w:marRight w:val="0"/>
          <w:marTop w:val="0"/>
          <w:marBottom w:val="0"/>
          <w:divBdr>
            <w:top w:val="none" w:sz="0" w:space="0" w:color="auto"/>
            <w:left w:val="none" w:sz="0" w:space="0" w:color="auto"/>
            <w:bottom w:val="none" w:sz="0" w:space="0" w:color="auto"/>
            <w:right w:val="none" w:sz="0" w:space="0" w:color="auto"/>
          </w:divBdr>
        </w:div>
        <w:div w:id="362633401">
          <w:marLeft w:val="0"/>
          <w:marRight w:val="0"/>
          <w:marTop w:val="0"/>
          <w:marBottom w:val="0"/>
          <w:divBdr>
            <w:top w:val="none" w:sz="0" w:space="0" w:color="auto"/>
            <w:left w:val="none" w:sz="0" w:space="0" w:color="auto"/>
            <w:bottom w:val="none" w:sz="0" w:space="0" w:color="auto"/>
            <w:right w:val="none" w:sz="0" w:space="0" w:color="auto"/>
          </w:divBdr>
        </w:div>
        <w:div w:id="1341004647">
          <w:marLeft w:val="0"/>
          <w:marRight w:val="0"/>
          <w:marTop w:val="0"/>
          <w:marBottom w:val="0"/>
          <w:divBdr>
            <w:top w:val="none" w:sz="0" w:space="0" w:color="auto"/>
            <w:left w:val="none" w:sz="0" w:space="0" w:color="auto"/>
            <w:bottom w:val="none" w:sz="0" w:space="0" w:color="auto"/>
            <w:right w:val="none" w:sz="0" w:space="0" w:color="auto"/>
          </w:divBdr>
        </w:div>
        <w:div w:id="1489713759">
          <w:marLeft w:val="0"/>
          <w:marRight w:val="0"/>
          <w:marTop w:val="0"/>
          <w:marBottom w:val="0"/>
          <w:divBdr>
            <w:top w:val="none" w:sz="0" w:space="0" w:color="auto"/>
            <w:left w:val="none" w:sz="0" w:space="0" w:color="auto"/>
            <w:bottom w:val="none" w:sz="0" w:space="0" w:color="auto"/>
            <w:right w:val="none" w:sz="0" w:space="0" w:color="auto"/>
          </w:divBdr>
        </w:div>
        <w:div w:id="1548835969">
          <w:marLeft w:val="0"/>
          <w:marRight w:val="0"/>
          <w:marTop w:val="0"/>
          <w:marBottom w:val="0"/>
          <w:divBdr>
            <w:top w:val="none" w:sz="0" w:space="0" w:color="auto"/>
            <w:left w:val="none" w:sz="0" w:space="0" w:color="auto"/>
            <w:bottom w:val="none" w:sz="0" w:space="0" w:color="auto"/>
            <w:right w:val="none" w:sz="0" w:space="0" w:color="auto"/>
          </w:divBdr>
        </w:div>
      </w:divsChild>
    </w:div>
    <w:div w:id="1664117356">
      <w:bodyDiv w:val="1"/>
      <w:marLeft w:val="0"/>
      <w:marRight w:val="0"/>
      <w:marTop w:val="0"/>
      <w:marBottom w:val="0"/>
      <w:divBdr>
        <w:top w:val="none" w:sz="0" w:space="0" w:color="auto"/>
        <w:left w:val="none" w:sz="0" w:space="0" w:color="auto"/>
        <w:bottom w:val="none" w:sz="0" w:space="0" w:color="auto"/>
        <w:right w:val="none" w:sz="0" w:space="0" w:color="auto"/>
      </w:divBdr>
    </w:div>
    <w:div w:id="1709182697">
      <w:bodyDiv w:val="1"/>
      <w:marLeft w:val="0"/>
      <w:marRight w:val="0"/>
      <w:marTop w:val="0"/>
      <w:marBottom w:val="0"/>
      <w:divBdr>
        <w:top w:val="none" w:sz="0" w:space="0" w:color="auto"/>
        <w:left w:val="none" w:sz="0" w:space="0" w:color="auto"/>
        <w:bottom w:val="none" w:sz="0" w:space="0" w:color="auto"/>
        <w:right w:val="none" w:sz="0" w:space="0" w:color="auto"/>
      </w:divBdr>
    </w:div>
    <w:div w:id="210445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39609-0823-4251-828F-913AA70C5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361</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DIVNA</dc:creator>
  <cp:keywords/>
  <dc:description/>
  <cp:lastModifiedBy>Vesna Pijanovic</cp:lastModifiedBy>
  <cp:revision>3</cp:revision>
  <dcterms:created xsi:type="dcterms:W3CDTF">2024-06-02T06:37:00Z</dcterms:created>
  <dcterms:modified xsi:type="dcterms:W3CDTF">2024-06-02T10:30:00Z</dcterms:modified>
</cp:coreProperties>
</file>