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A63A1" w:rsidP="00431C5F">
            <w:pPr>
              <w:jc w:val="left"/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 HELP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654D10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36. </w:t>
            </w:r>
            <w:r w:rsidRPr="00AC688F">
              <w:rPr>
                <w:b/>
                <w:sz w:val="22"/>
                <w:szCs w:val="22"/>
              </w:rPr>
              <w:t>When in danger...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753DE8" w:rsidRDefault="00924859" w:rsidP="00753DE8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круга лексике на тему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опасних/ванредних ситуација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Правилна употреба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герунда и садшњег партиципа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учествују у организованом дијалогу на тему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ванредних ситуација</w:t>
            </w:r>
          </w:p>
          <w:p w:rsidR="00924859" w:rsidRPr="00924859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прочитаног текста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924859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</w:t>
            </w:r>
            <w:r w:rsidR="00753DE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герунд и садашњи партицип</w:t>
            </w:r>
          </w:p>
          <w:p w:rsidR="00924859" w:rsidRPr="00753DE8" w:rsidRDefault="00753DE8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учествују у организованом дијалогу на тему ванредних ситуација</w:t>
            </w:r>
          </w:p>
          <w:p w:rsidR="00753DE8" w:rsidRPr="004D45C3" w:rsidRDefault="00753DE8" w:rsidP="00753DE8">
            <w:pPr>
              <w:pStyle w:val="ListParagraph"/>
              <w:rPr>
                <w:rFonts w:eastAsia="Helvetica"/>
                <w:sz w:val="24"/>
                <w:szCs w:val="24"/>
                <w:shd w:val="clear" w:color="auto" w:fill="FFFFFF"/>
              </w:rPr>
            </w:pP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753DE8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>дијалошка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FF43DC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Уводи тему часа и иницира дискусију о пнашању у неким опасним, ванредним ситуацијама </w:t>
            </w:r>
            <w:r w:rsidR="00351866">
              <w:rPr>
                <w:sz w:val="24"/>
                <w:szCs w:val="24"/>
              </w:rPr>
              <w:t xml:space="preserve">ницира кратко дискусију о здрављу и посету лекару </w:t>
            </w:r>
            <w:r>
              <w:rPr>
                <w:i/>
                <w:sz w:val="24"/>
                <w:szCs w:val="24"/>
              </w:rPr>
              <w:t>(page 6</w:t>
            </w:r>
            <w:r>
              <w:rPr>
                <w:i/>
                <w:sz w:val="24"/>
                <w:szCs w:val="24"/>
                <w:lang/>
              </w:rPr>
              <w:t>4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FF43DC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Разговорају о томе како би се понашали у неким изненадним, опасним и ризичним ситуацијама – како би реаговали да су на пустом острву, кока би звали за помоћ и слично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753DE8" w:rsidRDefault="002907FE" w:rsidP="00FF43DC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53DE8">
              <w:rPr>
                <w:i/>
                <w:sz w:val="24"/>
                <w:szCs w:val="24"/>
              </w:rPr>
              <w:t xml:space="preserve">Reading </w:t>
            </w:r>
            <w:r w:rsidR="00FF43DC" w:rsidRPr="00753DE8">
              <w:rPr>
                <w:i/>
                <w:sz w:val="24"/>
                <w:szCs w:val="24"/>
                <w:lang/>
              </w:rPr>
              <w:t>B,C, D, pages 64 – 65</w:t>
            </w:r>
            <w:r w:rsidR="00FF43DC" w:rsidRPr="00753DE8">
              <w:rPr>
                <w:sz w:val="24"/>
                <w:szCs w:val="24"/>
                <w:lang/>
              </w:rPr>
              <w:t xml:space="preserve"> п</w:t>
            </w:r>
            <w:r w:rsidR="00FF43DC" w:rsidRPr="00753DE8">
              <w:rPr>
                <w:sz w:val="24"/>
                <w:szCs w:val="24"/>
              </w:rPr>
              <w:t xml:space="preserve">ита </w:t>
            </w:r>
            <w:r w:rsidR="00FF43DC" w:rsidRPr="00753DE8">
              <w:rPr>
                <w:sz w:val="24"/>
                <w:szCs w:val="24"/>
                <w:lang/>
              </w:rPr>
              <w:t>У шта значи слраћеница</w:t>
            </w:r>
            <w:r w:rsidR="00FF43DC" w:rsidRPr="00753DE8">
              <w:rPr>
                <w:sz w:val="24"/>
                <w:szCs w:val="24"/>
              </w:rPr>
              <w:t xml:space="preserve"> </w:t>
            </w:r>
            <w:r w:rsidR="00FF43DC" w:rsidRPr="00753DE8">
              <w:rPr>
                <w:i/>
                <w:sz w:val="24"/>
                <w:szCs w:val="24"/>
              </w:rPr>
              <w:t>SOS</w:t>
            </w:r>
            <w:r w:rsidR="00FF43DC" w:rsidRPr="00753DE8">
              <w:rPr>
                <w:sz w:val="24"/>
                <w:szCs w:val="24"/>
              </w:rPr>
              <w:t xml:space="preserve"> </w:t>
            </w:r>
            <w:r w:rsidR="00FF43DC" w:rsidRPr="00753DE8">
              <w:rPr>
                <w:sz w:val="24"/>
                <w:szCs w:val="24"/>
                <w:lang/>
              </w:rPr>
              <w:t>, а затим их упућује на текст</w:t>
            </w:r>
            <w:r w:rsidR="00FF43DC" w:rsidRPr="00753DE8">
              <w:rPr>
                <w:sz w:val="24"/>
                <w:szCs w:val="24"/>
              </w:rPr>
              <w:t xml:space="preserve"> </w:t>
            </w:r>
            <w:r w:rsidR="00FF43DC" w:rsidRPr="00753DE8">
              <w:rPr>
                <w:i/>
                <w:sz w:val="24"/>
                <w:szCs w:val="24"/>
              </w:rPr>
              <w:t>Sending out an SOS</w:t>
            </w:r>
          </w:p>
          <w:p w:rsidR="00FF43DC" w:rsidRPr="00753DE8" w:rsidRDefault="00FF43DC" w:rsidP="00FF43DC">
            <w:pPr>
              <w:pStyle w:val="ListParagraph"/>
              <w:numPr>
                <w:ilvl w:val="0"/>
                <w:numId w:val="24"/>
              </w:numPr>
              <w:rPr>
                <w:i/>
                <w:sz w:val="24"/>
                <w:szCs w:val="24"/>
              </w:rPr>
            </w:pPr>
            <w:r w:rsidRPr="00753DE8">
              <w:rPr>
                <w:sz w:val="24"/>
                <w:szCs w:val="24"/>
                <w:lang/>
              </w:rPr>
              <w:t xml:space="preserve">Проверава разумевање прочитанпг </w:t>
            </w:r>
            <w:r w:rsidRPr="00753DE8">
              <w:rPr>
                <w:i/>
                <w:sz w:val="24"/>
                <w:szCs w:val="24"/>
              </w:rPr>
              <w:t>(ex C, D,E)</w:t>
            </w:r>
          </w:p>
          <w:p w:rsidR="00FF43DC" w:rsidRPr="00753DE8" w:rsidRDefault="00FF43DC" w:rsidP="00FF43DC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753DE8">
              <w:rPr>
                <w:sz w:val="24"/>
                <w:szCs w:val="24"/>
                <w:lang/>
              </w:rPr>
              <w:t>Записује и ибјашњава кључну лексику</w:t>
            </w:r>
            <w:r w:rsidR="00753DE8" w:rsidRPr="00753DE8">
              <w:rPr>
                <w:sz w:val="24"/>
                <w:szCs w:val="24"/>
              </w:rPr>
              <w:t xml:space="preserve"> </w:t>
            </w:r>
            <w:r w:rsidR="00753DE8">
              <w:rPr>
                <w:sz w:val="24"/>
                <w:szCs w:val="24"/>
              </w:rPr>
              <w:t>–</w:t>
            </w:r>
            <w:r w:rsidR="00753DE8" w:rsidRPr="00753DE8">
              <w:rPr>
                <w:sz w:val="24"/>
                <w:szCs w:val="24"/>
              </w:rPr>
              <w:t xml:space="preserve"> </w:t>
            </w:r>
            <w:r w:rsidR="00753DE8">
              <w:rPr>
                <w:i/>
                <w:sz w:val="24"/>
                <w:szCs w:val="24"/>
              </w:rPr>
              <w:t xml:space="preserve">signal, </w:t>
            </w:r>
            <w:r w:rsidR="00753DE8" w:rsidRPr="00753DE8">
              <w:rPr>
                <w:i/>
                <w:sz w:val="24"/>
                <w:szCs w:val="24"/>
              </w:rPr>
              <w:t>location, government, upside down, crew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FF43DC">
              <w:rPr>
                <w:i/>
                <w:sz w:val="24"/>
                <w:szCs w:val="24"/>
              </w:rPr>
              <w:t>prepositional phrases with in</w:t>
            </w:r>
            <w:r w:rsidR="00FF43DC">
              <w:rPr>
                <w:sz w:val="24"/>
                <w:szCs w:val="24"/>
                <w:lang/>
              </w:rPr>
              <w:t>, даје упутсва и форматлно проверава одгворе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FF43DC">
              <w:rPr>
                <w:sz w:val="24"/>
                <w:szCs w:val="24"/>
                <w:lang/>
              </w:rPr>
              <w:t>герунд и садшњи партицип</w:t>
            </w:r>
            <w:r w:rsidR="00FF43DC">
              <w:rPr>
                <w:i/>
                <w:sz w:val="24"/>
                <w:szCs w:val="24"/>
              </w:rPr>
              <w:t xml:space="preserve"> 3. Grammar, page 6</w:t>
            </w:r>
            <w:r w:rsidR="00FF43DC">
              <w:rPr>
                <w:i/>
                <w:sz w:val="24"/>
                <w:szCs w:val="24"/>
                <w:lang/>
              </w:rPr>
              <w:t>6</w:t>
            </w:r>
            <w:r w:rsidRPr="004D45C3">
              <w:rPr>
                <w:i/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>
              <w:rPr>
                <w:sz w:val="24"/>
                <w:szCs w:val="24"/>
              </w:rPr>
              <w:t xml:space="preserve"> и моли их да и они наведу неки пример реченица где ће употребити ова два инфинитива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FF43DC">
              <w:rPr>
                <w:i/>
                <w:sz w:val="24"/>
                <w:szCs w:val="24"/>
              </w:rPr>
              <w:t>ce, page 6</w:t>
            </w:r>
            <w:r w:rsidR="00FF43DC">
              <w:rPr>
                <w:i/>
                <w:sz w:val="24"/>
                <w:szCs w:val="24"/>
                <w:lang/>
              </w:rPr>
              <w:t>5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4D45C3" w:rsidRDefault="00C222FD" w:rsidP="00FF43D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Погађју шта значи скраћеница</w:t>
            </w:r>
            <w:r w:rsidR="00753DE8">
              <w:rPr>
                <w:i/>
                <w:sz w:val="24"/>
                <w:szCs w:val="24"/>
              </w:rPr>
              <w:t xml:space="preserve"> SOS</w:t>
            </w:r>
          </w:p>
          <w:p w:rsidR="00FF43DC" w:rsidRPr="00FF43DC" w:rsidRDefault="00FF43DC" w:rsidP="00FF43DC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текст </w:t>
            </w:r>
            <w:r w:rsidR="00753DE8">
              <w:rPr>
                <w:i/>
                <w:sz w:val="24"/>
                <w:szCs w:val="24"/>
              </w:rPr>
              <w:t>Sending out an SOS</w:t>
            </w:r>
            <w:r w:rsidR="00753DE8">
              <w:rPr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>и проверавају да ли је њихов одговр био исправан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Још једном читају </w:t>
            </w:r>
            <w:r w:rsidR="00FF43DC">
              <w:rPr>
                <w:sz w:val="24"/>
                <w:szCs w:val="24"/>
                <w:lang/>
              </w:rPr>
              <w:t>и одговарају на питања о тексту, образлажући одговре</w:t>
            </w:r>
          </w:p>
          <w:p w:rsidR="00351866" w:rsidRPr="00753DE8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</w:t>
            </w:r>
            <w:r>
              <w:rPr>
                <w:sz w:val="24"/>
                <w:szCs w:val="24"/>
                <w:lang/>
              </w:rPr>
              <w:t>а</w:t>
            </w:r>
            <w:r w:rsidR="00351866">
              <w:rPr>
                <w:sz w:val="24"/>
                <w:szCs w:val="24"/>
              </w:rPr>
              <w:t xml:space="preserve"> и ослањајаући се на претходна знања закључују занчење нове лексике</w:t>
            </w:r>
          </w:p>
          <w:p w:rsidR="00753DE8" w:rsidRPr="00351866" w:rsidRDefault="00753DE8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Повезују речи са њиховим значењем </w:t>
            </w:r>
          </w:p>
          <w:p w:rsidR="00351866" w:rsidRPr="00351866" w:rsidRDefault="00351866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Слушају објашњења наставника </w:t>
            </w:r>
            <w:r w:rsidR="00FF43DC">
              <w:rPr>
                <w:sz w:val="24"/>
                <w:szCs w:val="24"/>
                <w:lang/>
              </w:rPr>
              <w:t xml:space="preserve">герунду и садшњем партиципу, </w:t>
            </w:r>
            <w:r>
              <w:rPr>
                <w:sz w:val="24"/>
                <w:szCs w:val="24"/>
              </w:rPr>
              <w:t xml:space="preserve"> допуњују оним</w:t>
            </w:r>
            <w:r w:rsidR="00924859">
              <w:rPr>
                <w:sz w:val="24"/>
                <w:szCs w:val="24"/>
              </w:rPr>
              <w:t xml:space="preserve"> што већ знају о ов</w:t>
            </w:r>
            <w:r w:rsidR="00FF43DC">
              <w:rPr>
                <w:sz w:val="24"/>
                <w:szCs w:val="24"/>
                <w:lang/>
              </w:rPr>
              <w:t>им облицима</w:t>
            </w:r>
          </w:p>
          <w:p w:rsidR="00351866" w:rsidRPr="00FF43DC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одговорајућим обликом датих глагола</w:t>
            </w:r>
          </w:p>
          <w:p w:rsidR="00FF43DC" w:rsidRPr="004D45C3" w:rsidRDefault="00FF43DC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Фронтална провера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FF43DC" w:rsidRPr="00FF43DC" w:rsidRDefault="00FF43DC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Модерира дискусију постављањем питања: </w:t>
            </w:r>
            <w:r w:rsidRPr="00FF43DC">
              <w:rPr>
                <w:i/>
                <w:sz w:val="24"/>
                <w:szCs w:val="24"/>
                <w:lang/>
              </w:rPr>
              <w:t>Have you ever been in an emergency situation? What did you do?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351866">
              <w:rPr>
                <w:sz w:val="24"/>
                <w:szCs w:val="24"/>
              </w:rPr>
              <w:t>5</w:t>
            </w:r>
            <w:r w:rsidR="00FF43DC">
              <w:rPr>
                <w:sz w:val="24"/>
                <w:szCs w:val="24"/>
                <w:lang/>
              </w:rPr>
              <w:t>б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4D45C3" w:rsidRDefault="00FF43DC" w:rsidP="0092485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Учествују у дискусији, описују неке опасне ситуације у којима су се нашли и шта су у том моменту урадили, како се осећали. Слушају друге ученике, размењују мишљења, утиске, </w:t>
            </w:r>
            <w:r>
              <w:rPr>
                <w:sz w:val="24"/>
                <w:szCs w:val="24"/>
              </w:rPr>
              <w:lastRenderedPageBreak/>
              <w:t>коментаришу шта би они урадили да су се нашли у ситуацији као њихов друг/другарица, да ли би поступили исто или не, зашто.,.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2DD" w:rsidRDefault="006822DD" w:rsidP="00C47FBF">
      <w:pPr>
        <w:spacing w:after="0" w:line="240" w:lineRule="auto"/>
      </w:pPr>
      <w:r>
        <w:separator/>
      </w:r>
    </w:p>
  </w:endnote>
  <w:endnote w:type="continuationSeparator" w:id="1">
    <w:p w:rsidR="006822DD" w:rsidRDefault="006822DD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2DD" w:rsidRDefault="006822DD" w:rsidP="00C47FBF">
      <w:pPr>
        <w:spacing w:after="0" w:line="240" w:lineRule="auto"/>
      </w:pPr>
      <w:r>
        <w:separator/>
      </w:r>
    </w:p>
  </w:footnote>
  <w:footnote w:type="continuationSeparator" w:id="1">
    <w:p w:rsidR="006822DD" w:rsidRDefault="006822DD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10D4"/>
    <w:rsid w:val="002907FE"/>
    <w:rsid w:val="002950F1"/>
    <w:rsid w:val="002D28B7"/>
    <w:rsid w:val="002E7045"/>
    <w:rsid w:val="00304CA7"/>
    <w:rsid w:val="00320509"/>
    <w:rsid w:val="00323581"/>
    <w:rsid w:val="00351866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2635A"/>
    <w:rsid w:val="0053413A"/>
    <w:rsid w:val="005635A8"/>
    <w:rsid w:val="00595F72"/>
    <w:rsid w:val="005F5B3A"/>
    <w:rsid w:val="0063486E"/>
    <w:rsid w:val="00654D10"/>
    <w:rsid w:val="006822DD"/>
    <w:rsid w:val="006926FA"/>
    <w:rsid w:val="00696169"/>
    <w:rsid w:val="006E6AB2"/>
    <w:rsid w:val="007261FE"/>
    <w:rsid w:val="00742463"/>
    <w:rsid w:val="00750522"/>
    <w:rsid w:val="00753DE8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7AB9"/>
    <w:rsid w:val="00DC140C"/>
    <w:rsid w:val="00E542B1"/>
    <w:rsid w:val="00E571A6"/>
    <w:rsid w:val="00EC1DED"/>
    <w:rsid w:val="00ED6158"/>
    <w:rsid w:val="00ED7FE2"/>
    <w:rsid w:val="00F15894"/>
    <w:rsid w:val="00F33286"/>
    <w:rsid w:val="00F7179D"/>
    <w:rsid w:val="00FA343A"/>
    <w:rsid w:val="00FC38DD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2022-08-15T19:59:00Z</dcterms:created>
  <dcterms:modified xsi:type="dcterms:W3CDTF">2022-08-15T20:16:00Z</dcterms:modified>
</cp:coreProperties>
</file>